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EC01F9">
        <w:rPr>
          <w:b/>
          <w:shd w:val="clear" w:color="auto" w:fill="FFFFFF"/>
        </w:rPr>
        <w:t>1</w:t>
      </w:r>
      <w:r w:rsidRPr="00EC7A45">
        <w:rPr>
          <w:b/>
          <w:shd w:val="clear" w:color="auto" w:fill="FFFFFF"/>
        </w:rPr>
        <w:t>.</w:t>
      </w:r>
      <w:r w:rsidR="00EC01F9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 xml:space="preserve">. - </w:t>
      </w:r>
      <w:r w:rsidR="00EC01F9">
        <w:rPr>
          <w:b/>
          <w:shd w:val="clear" w:color="auto" w:fill="FFFFFF"/>
        </w:rPr>
        <w:t>7</w:t>
      </w:r>
      <w:r w:rsidRPr="00EC7A45">
        <w:rPr>
          <w:b/>
          <w:shd w:val="clear" w:color="auto" w:fill="FFFFFF"/>
        </w:rPr>
        <w:t>.</w:t>
      </w:r>
      <w:r w:rsidR="00EC01F9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171E92">
        <w:rPr>
          <w:shd w:val="clear" w:color="auto" w:fill="FFFFFF"/>
        </w:rPr>
        <w:t xml:space="preserve">si </w:t>
      </w:r>
      <w:r w:rsidR="00EC01F9">
        <w:rPr>
          <w:shd w:val="clear" w:color="auto" w:fill="FFFFFF"/>
        </w:rPr>
        <w:t>aktivují program MS Outlook.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01F9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Nastudují jeho výhody a nevýhody.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01F9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Schopnost pracovat s tímto poštovním klientem bude později prověřena </w:t>
      </w:r>
      <w:bookmarkStart w:id="0" w:name="_GoBack"/>
      <w:bookmarkEnd w:id="0"/>
      <w:r>
        <w:rPr>
          <w:shd w:val="clear" w:color="auto" w:fill="FFFFFF"/>
        </w:rPr>
        <w:t>testem.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6E" w:rsidRDefault="00344F6E">
      <w:r>
        <w:separator/>
      </w:r>
    </w:p>
  </w:endnote>
  <w:endnote w:type="continuationSeparator" w:id="0">
    <w:p w:rsidR="00344F6E" w:rsidRDefault="003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6E" w:rsidRDefault="00344F6E"/>
  </w:footnote>
  <w:footnote w:type="continuationSeparator" w:id="0">
    <w:p w:rsidR="00344F6E" w:rsidRDefault="00344F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71E92"/>
    <w:rsid w:val="002561F0"/>
    <w:rsid w:val="002A4343"/>
    <w:rsid w:val="00344F6E"/>
    <w:rsid w:val="00DF370B"/>
    <w:rsid w:val="00EC01F9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2020-03-31T14:35:00Z</dcterms:created>
  <dcterms:modified xsi:type="dcterms:W3CDTF">2020-03-31T14:35:00Z</dcterms:modified>
</cp:coreProperties>
</file>