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ú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norový úsek (1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pracovní list K1MAT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Unorove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Ulohy.docx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Podpůrný soubor s nápovědou bude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 xml:space="preserve">v dalších dnech rozšířen.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 xml:space="preserve">Sbírka dalších vennovských úloh je v pracovním sešitu na stranách 47 – 50 (dobrovolné samostudium, nemusíte rozhodně posílat), tomu předchází teoretičtější abstrakce na stranách 44 – 46 (pro nejodvážnější).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LibreOffice/7.0.1.2$Windows_X86_64 LibreOffice_project/7cbcfc562f6eb6708b5ff7d7397325de9e764452</Application>
  <Pages>1</Pages>
  <Words>57</Words>
  <Characters>356</Characters>
  <CharactersWithSpaces>414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2021-01-29T15:30:52Z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