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7D" w:rsidRPr="00F321D8" w:rsidRDefault="002516B9" w:rsidP="006D6784">
      <w:pPr>
        <w:spacing w:after="240"/>
        <w:jc w:val="both"/>
        <w:rPr>
          <w:b/>
          <w:sz w:val="28"/>
          <w:szCs w:val="28"/>
          <w:u w:val="single"/>
        </w:rPr>
      </w:pPr>
      <w:r w:rsidRPr="00F321D8">
        <w:rPr>
          <w:b/>
          <w:sz w:val="28"/>
          <w:szCs w:val="28"/>
          <w:u w:val="single"/>
        </w:rPr>
        <w:t>Výroční zpráva školního metodika prevence</w:t>
      </w:r>
      <w:r w:rsidR="00762479" w:rsidRPr="00F321D8">
        <w:rPr>
          <w:b/>
          <w:sz w:val="28"/>
          <w:szCs w:val="28"/>
          <w:u w:val="single"/>
        </w:rPr>
        <w:t xml:space="preserve"> rizikového chování</w:t>
      </w:r>
      <w:r w:rsidRPr="00F321D8">
        <w:rPr>
          <w:b/>
          <w:sz w:val="28"/>
          <w:szCs w:val="28"/>
          <w:u w:val="single"/>
        </w:rPr>
        <w:t xml:space="preserve"> za rok </w:t>
      </w:r>
      <w:r w:rsidR="003A27B1" w:rsidRPr="00F321D8">
        <w:rPr>
          <w:b/>
          <w:sz w:val="28"/>
          <w:szCs w:val="28"/>
          <w:u w:val="single"/>
        </w:rPr>
        <w:t>202</w:t>
      </w:r>
      <w:r w:rsidR="00B814AB" w:rsidRPr="00F321D8">
        <w:rPr>
          <w:b/>
          <w:sz w:val="28"/>
          <w:szCs w:val="28"/>
          <w:u w:val="single"/>
        </w:rPr>
        <w:t>2</w:t>
      </w:r>
      <w:r w:rsidR="000630E8" w:rsidRPr="00F321D8">
        <w:rPr>
          <w:b/>
          <w:sz w:val="28"/>
          <w:szCs w:val="28"/>
          <w:u w:val="single"/>
        </w:rPr>
        <w:t>/20</w:t>
      </w:r>
      <w:r w:rsidR="003A27B1" w:rsidRPr="00F321D8">
        <w:rPr>
          <w:b/>
          <w:sz w:val="28"/>
          <w:szCs w:val="28"/>
          <w:u w:val="single"/>
        </w:rPr>
        <w:t>2</w:t>
      </w:r>
      <w:r w:rsidR="00B814AB" w:rsidRPr="00F321D8">
        <w:rPr>
          <w:b/>
          <w:sz w:val="28"/>
          <w:szCs w:val="28"/>
          <w:u w:val="single"/>
        </w:rPr>
        <w:t>3</w:t>
      </w:r>
    </w:p>
    <w:p w:rsidR="002D507D" w:rsidRPr="00F321D8" w:rsidRDefault="00C0286A" w:rsidP="006D6784">
      <w:pPr>
        <w:numPr>
          <w:ilvl w:val="0"/>
          <w:numId w:val="1"/>
        </w:numPr>
        <w:jc w:val="both"/>
      </w:pPr>
      <w:r w:rsidRPr="00F321D8">
        <w:t>S</w:t>
      </w:r>
      <w:r w:rsidR="002078F0" w:rsidRPr="00F321D8">
        <w:t xml:space="preserve">eznámení pedagogické rady s </w:t>
      </w:r>
      <w:r w:rsidRPr="00F321D8">
        <w:t>dokument</w:t>
      </w:r>
      <w:r w:rsidR="002078F0" w:rsidRPr="00F321D8">
        <w:t>y</w:t>
      </w:r>
      <w:r w:rsidR="002D507D" w:rsidRPr="00F321D8">
        <w:t xml:space="preserve"> týkající</w:t>
      </w:r>
      <w:r w:rsidR="002078F0" w:rsidRPr="00F321D8">
        <w:t>mi</w:t>
      </w:r>
      <w:r w:rsidR="002D507D" w:rsidRPr="00F321D8">
        <w:t xml:space="preserve"> se prevence </w:t>
      </w:r>
      <w:r w:rsidR="00762479" w:rsidRPr="00F321D8">
        <w:t>rizikového chování</w:t>
      </w:r>
      <w:r w:rsidR="002D507D" w:rsidRPr="00F321D8">
        <w:t xml:space="preserve"> </w:t>
      </w:r>
    </w:p>
    <w:p w:rsidR="002D507D" w:rsidRPr="00F321D8" w:rsidRDefault="002D507D" w:rsidP="006D6784">
      <w:pPr>
        <w:numPr>
          <w:ilvl w:val="0"/>
          <w:numId w:val="1"/>
        </w:numPr>
        <w:jc w:val="both"/>
      </w:pPr>
      <w:r w:rsidRPr="00F321D8">
        <w:t>Vzdělávání metodika prevence</w:t>
      </w:r>
      <w:r w:rsidR="00381380" w:rsidRPr="00F321D8">
        <w:t xml:space="preserve"> a ostatních pedagogických pracovníků</w:t>
      </w:r>
    </w:p>
    <w:p w:rsidR="002516B9" w:rsidRPr="00F321D8" w:rsidRDefault="00C27612" w:rsidP="006D6784">
      <w:pPr>
        <w:numPr>
          <w:ilvl w:val="0"/>
          <w:numId w:val="1"/>
        </w:numPr>
        <w:jc w:val="both"/>
      </w:pPr>
      <w:r w:rsidRPr="00F321D8">
        <w:t>P</w:t>
      </w:r>
      <w:r w:rsidR="002516B9" w:rsidRPr="00F321D8">
        <w:t>revence v učebních plánech</w:t>
      </w:r>
    </w:p>
    <w:p w:rsidR="002516B9" w:rsidRPr="00F321D8" w:rsidRDefault="002516B9" w:rsidP="006D6784">
      <w:pPr>
        <w:numPr>
          <w:ilvl w:val="0"/>
          <w:numId w:val="1"/>
        </w:numPr>
        <w:jc w:val="both"/>
      </w:pPr>
      <w:r w:rsidRPr="00F321D8">
        <w:t>Akce pořádané školou</w:t>
      </w:r>
    </w:p>
    <w:p w:rsidR="002D507D" w:rsidRPr="00F321D8" w:rsidRDefault="002516B9" w:rsidP="006D6784">
      <w:pPr>
        <w:numPr>
          <w:ilvl w:val="0"/>
          <w:numId w:val="1"/>
        </w:numPr>
        <w:jc w:val="both"/>
      </w:pPr>
      <w:r w:rsidRPr="00F321D8">
        <w:t>Akce probíhající mimo školu</w:t>
      </w:r>
    </w:p>
    <w:p w:rsidR="00BB6E5D" w:rsidRPr="00F321D8" w:rsidRDefault="00BB6E5D" w:rsidP="006D6784">
      <w:pPr>
        <w:numPr>
          <w:ilvl w:val="0"/>
          <w:numId w:val="1"/>
        </w:numPr>
        <w:jc w:val="both"/>
      </w:pPr>
      <w:r w:rsidRPr="00F321D8">
        <w:t>Přímá práce s jednotlivci</w:t>
      </w:r>
    </w:p>
    <w:p w:rsidR="002516B9" w:rsidRPr="00F321D8" w:rsidRDefault="002516B9" w:rsidP="006D6784">
      <w:pPr>
        <w:numPr>
          <w:ilvl w:val="0"/>
          <w:numId w:val="1"/>
        </w:numPr>
        <w:jc w:val="both"/>
      </w:pPr>
      <w:r w:rsidRPr="00F321D8">
        <w:t xml:space="preserve">Přímá </w:t>
      </w:r>
      <w:r w:rsidR="00374EA0" w:rsidRPr="00F321D8">
        <w:t>práce</w:t>
      </w:r>
      <w:r w:rsidRPr="00F321D8">
        <w:t xml:space="preserve"> se třídami</w:t>
      </w:r>
    </w:p>
    <w:p w:rsidR="001559B0" w:rsidRPr="00F321D8" w:rsidRDefault="001559B0" w:rsidP="006D6784">
      <w:pPr>
        <w:numPr>
          <w:ilvl w:val="0"/>
          <w:numId w:val="1"/>
        </w:numPr>
        <w:jc w:val="both"/>
      </w:pPr>
      <w:r w:rsidRPr="00F321D8">
        <w:t>Odborná praxe</w:t>
      </w:r>
      <w:r w:rsidR="00FC70B9">
        <w:t xml:space="preserve"> a Úvod do praxe</w:t>
      </w:r>
    </w:p>
    <w:p w:rsidR="002516B9" w:rsidRPr="00F321D8" w:rsidRDefault="002516B9" w:rsidP="006D6784">
      <w:pPr>
        <w:numPr>
          <w:ilvl w:val="0"/>
          <w:numId w:val="1"/>
        </w:numPr>
        <w:jc w:val="both"/>
      </w:pPr>
      <w:r w:rsidRPr="00F321D8">
        <w:t>Nástěnky</w:t>
      </w:r>
    </w:p>
    <w:p w:rsidR="002516B9" w:rsidRPr="00F321D8" w:rsidRDefault="002516B9" w:rsidP="006D6784">
      <w:pPr>
        <w:numPr>
          <w:ilvl w:val="0"/>
          <w:numId w:val="1"/>
        </w:numPr>
        <w:jc w:val="both"/>
      </w:pPr>
      <w:r w:rsidRPr="00F321D8">
        <w:t>Školní kluby</w:t>
      </w:r>
      <w:r w:rsidR="004F17D2" w:rsidRPr="00F321D8">
        <w:t xml:space="preserve"> a zájmové kroužky</w:t>
      </w:r>
    </w:p>
    <w:p w:rsidR="001559B0" w:rsidRDefault="001559B0" w:rsidP="006D6784">
      <w:pPr>
        <w:numPr>
          <w:ilvl w:val="0"/>
          <w:numId w:val="1"/>
        </w:numPr>
        <w:jc w:val="both"/>
      </w:pPr>
      <w:r w:rsidRPr="00F321D8">
        <w:t>Jednání studentské rady</w:t>
      </w:r>
    </w:p>
    <w:p w:rsidR="00E3242F" w:rsidRPr="00F321D8" w:rsidRDefault="00E3242F" w:rsidP="006D6784">
      <w:pPr>
        <w:numPr>
          <w:ilvl w:val="0"/>
          <w:numId w:val="1"/>
        </w:numPr>
        <w:jc w:val="both"/>
      </w:pPr>
      <w:r w:rsidRPr="00E3242F">
        <w:t>Pracovní porady, pedagogická rada a předmětové komise</w:t>
      </w:r>
    </w:p>
    <w:p w:rsidR="008C02F7" w:rsidRPr="00F321D8" w:rsidRDefault="00594FBE" w:rsidP="006D6784">
      <w:pPr>
        <w:numPr>
          <w:ilvl w:val="0"/>
          <w:numId w:val="13"/>
        </w:numPr>
        <w:spacing w:before="240"/>
        <w:jc w:val="both"/>
      </w:pPr>
      <w:r w:rsidRPr="00F321D8">
        <w:rPr>
          <w:b/>
          <w:bCs/>
          <w:u w:val="single"/>
        </w:rPr>
        <w:t>S</w:t>
      </w:r>
      <w:r w:rsidR="002078F0" w:rsidRPr="00F321D8">
        <w:rPr>
          <w:b/>
          <w:bCs/>
          <w:u w:val="single"/>
        </w:rPr>
        <w:t>eznámení pedagogické rady s</w:t>
      </w:r>
      <w:r w:rsidRPr="00F321D8">
        <w:rPr>
          <w:b/>
          <w:bCs/>
          <w:u w:val="single"/>
        </w:rPr>
        <w:t xml:space="preserve"> dokument</w:t>
      </w:r>
      <w:r w:rsidR="002078F0" w:rsidRPr="00F321D8">
        <w:rPr>
          <w:b/>
          <w:bCs/>
          <w:u w:val="single"/>
        </w:rPr>
        <w:t>y</w:t>
      </w:r>
      <w:r w:rsidR="00B47277" w:rsidRPr="00F321D8">
        <w:rPr>
          <w:b/>
          <w:bCs/>
          <w:u w:val="single"/>
        </w:rPr>
        <w:t xml:space="preserve"> týkající</w:t>
      </w:r>
      <w:r w:rsidR="002078F0" w:rsidRPr="00F321D8">
        <w:rPr>
          <w:b/>
          <w:bCs/>
          <w:u w:val="single"/>
        </w:rPr>
        <w:t>mi</w:t>
      </w:r>
      <w:r w:rsidR="00B47277" w:rsidRPr="00F321D8">
        <w:rPr>
          <w:b/>
          <w:bCs/>
          <w:u w:val="single"/>
        </w:rPr>
        <w:t xml:space="preserve"> se prevence </w:t>
      </w:r>
      <w:r w:rsidR="00762479" w:rsidRPr="00F321D8">
        <w:rPr>
          <w:b/>
          <w:bCs/>
          <w:u w:val="single"/>
        </w:rPr>
        <w:t>rizikového chování</w:t>
      </w:r>
      <w:r w:rsidR="00B47277" w:rsidRPr="00F321D8">
        <w:tab/>
      </w:r>
    </w:p>
    <w:p w:rsidR="00F86F61" w:rsidRPr="00F321D8" w:rsidRDefault="00501B19" w:rsidP="00927273">
      <w:pPr>
        <w:spacing w:before="240"/>
        <w:ind w:left="360"/>
        <w:jc w:val="both"/>
      </w:pPr>
      <w:r w:rsidRPr="00F321D8">
        <w:t xml:space="preserve">Dne </w:t>
      </w:r>
      <w:r w:rsidR="00216057" w:rsidRPr="00F321D8">
        <w:t>19</w:t>
      </w:r>
      <w:r w:rsidR="00317D0A" w:rsidRPr="00F321D8">
        <w:t>. 9.</w:t>
      </w:r>
      <w:r w:rsidR="002F78C3" w:rsidRPr="00F321D8">
        <w:t xml:space="preserve"> </w:t>
      </w:r>
      <w:r w:rsidR="00317D0A" w:rsidRPr="00F321D8">
        <w:t>202</w:t>
      </w:r>
      <w:r w:rsidR="00216057" w:rsidRPr="00F321D8">
        <w:t>2</w:t>
      </w:r>
      <w:r w:rsidR="002D507D" w:rsidRPr="00F321D8">
        <w:t xml:space="preserve"> byl</w:t>
      </w:r>
      <w:r w:rsidR="00EF63F8" w:rsidRPr="00F321D8">
        <w:t xml:space="preserve">a </w:t>
      </w:r>
      <w:r w:rsidR="00424CA1" w:rsidRPr="00F321D8">
        <w:t>pedagogick</w:t>
      </w:r>
      <w:r w:rsidR="00EF63F8" w:rsidRPr="00F321D8">
        <w:t>á</w:t>
      </w:r>
      <w:r w:rsidR="00424CA1" w:rsidRPr="00F321D8">
        <w:t xml:space="preserve"> rad</w:t>
      </w:r>
      <w:r w:rsidR="00EF63F8" w:rsidRPr="00F321D8">
        <w:t>a seznámena s</w:t>
      </w:r>
      <w:r w:rsidR="002D507D" w:rsidRPr="00F321D8">
        <w:t xml:space="preserve"> Minimální</w:t>
      </w:r>
      <w:r w:rsidR="00EF63F8" w:rsidRPr="00F321D8">
        <w:t>m</w:t>
      </w:r>
      <w:r w:rsidR="002D507D" w:rsidRPr="00F321D8">
        <w:t xml:space="preserve"> preventivní</w:t>
      </w:r>
      <w:r w:rsidR="00EF63F8" w:rsidRPr="00F321D8">
        <w:t>m</w:t>
      </w:r>
      <w:r w:rsidR="002D507D" w:rsidRPr="00F321D8">
        <w:t xml:space="preserve"> program</w:t>
      </w:r>
      <w:r w:rsidR="00EF63F8" w:rsidRPr="00F321D8">
        <w:t>em</w:t>
      </w:r>
      <w:r w:rsidR="002D507D" w:rsidRPr="00F321D8">
        <w:t xml:space="preserve"> SŠK</w:t>
      </w:r>
      <w:r w:rsidR="00762479" w:rsidRPr="00F321D8">
        <w:t>K</w:t>
      </w:r>
      <w:r w:rsidR="002D507D" w:rsidRPr="00F321D8">
        <w:t xml:space="preserve"> na rok 20</w:t>
      </w:r>
      <w:r w:rsidR="00317D0A" w:rsidRPr="00F321D8">
        <w:t>2</w:t>
      </w:r>
      <w:r w:rsidR="00034622" w:rsidRPr="00F321D8">
        <w:t>2</w:t>
      </w:r>
      <w:r w:rsidR="002D507D" w:rsidRPr="00F321D8">
        <w:t>/20</w:t>
      </w:r>
      <w:r w:rsidR="00317D0A" w:rsidRPr="00F321D8">
        <w:t>2</w:t>
      </w:r>
      <w:r w:rsidR="00034622" w:rsidRPr="00F321D8">
        <w:t>3</w:t>
      </w:r>
      <w:r w:rsidR="002F3C3C" w:rsidRPr="00F321D8">
        <w:t>, kdy je zvláštní zřetel kladen na problematiku záškoláctví a vysokých absencí žáků,</w:t>
      </w:r>
      <w:r w:rsidR="008D1CC2" w:rsidRPr="00F321D8">
        <w:t xml:space="preserve"> a s</w:t>
      </w:r>
      <w:r w:rsidR="000032E8" w:rsidRPr="00F321D8">
        <w:t xml:space="preserve"> </w:t>
      </w:r>
      <w:r w:rsidR="002D507D" w:rsidRPr="00F321D8">
        <w:t>Výroční zpráv</w:t>
      </w:r>
      <w:r w:rsidR="008D1CC2" w:rsidRPr="00F321D8">
        <w:t>ou</w:t>
      </w:r>
      <w:r w:rsidR="002D507D" w:rsidRPr="00F321D8">
        <w:t xml:space="preserve"> metodika prevence za školní rok </w:t>
      </w:r>
      <w:r w:rsidR="00317D0A" w:rsidRPr="00F321D8">
        <w:t>202</w:t>
      </w:r>
      <w:r w:rsidR="00953AA6" w:rsidRPr="00F321D8">
        <w:t>1</w:t>
      </w:r>
      <w:r w:rsidR="00430E13" w:rsidRPr="00F321D8">
        <w:t>/</w:t>
      </w:r>
      <w:r w:rsidR="00317D0A" w:rsidRPr="00F321D8">
        <w:t>202</w:t>
      </w:r>
      <w:r w:rsidR="00953AA6" w:rsidRPr="00F321D8">
        <w:t>2</w:t>
      </w:r>
      <w:r w:rsidR="00DA4DB4" w:rsidRPr="00F321D8">
        <w:t>.</w:t>
      </w:r>
      <w:r w:rsidR="00C45EE9" w:rsidRPr="00F321D8">
        <w:t xml:space="preserve"> </w:t>
      </w:r>
      <w:r w:rsidR="00A41B57" w:rsidRPr="00F321D8">
        <w:t xml:space="preserve">Oba dokumenty byly taktéž zveřejněny na webu školy </w:t>
      </w:r>
      <w:hyperlink r:id="rId8" w:history="1">
        <w:r w:rsidR="00A41B57" w:rsidRPr="00F321D8">
          <w:rPr>
            <w:rStyle w:val="Hypertextovodkaz"/>
            <w:color w:val="auto"/>
          </w:rPr>
          <w:t>www.sskk.cz</w:t>
        </w:r>
      </w:hyperlink>
      <w:r w:rsidR="00A41B57" w:rsidRPr="00F321D8">
        <w:t xml:space="preserve"> v sekci Školní poradenské pracoviště. </w:t>
      </w:r>
      <w:r w:rsidR="00F86F61" w:rsidRPr="00F321D8">
        <w:t>Po</w:t>
      </w:r>
      <w:r w:rsidR="002F3C3C" w:rsidRPr="00F321D8">
        <w:t>něvad</w:t>
      </w:r>
      <w:r w:rsidR="00F86F61" w:rsidRPr="00F321D8">
        <w:t>ž se obměnilo složení p</w:t>
      </w:r>
      <w:r w:rsidR="00317D0A" w:rsidRPr="00F321D8">
        <w:t>edagogick</w:t>
      </w:r>
      <w:r w:rsidR="00F86F61" w:rsidRPr="00F321D8">
        <w:t>ého</w:t>
      </w:r>
      <w:r w:rsidR="00317D0A" w:rsidRPr="00F321D8">
        <w:t xml:space="preserve"> sbor</w:t>
      </w:r>
      <w:r w:rsidR="00F86F61" w:rsidRPr="00F321D8">
        <w:t>u,</w:t>
      </w:r>
      <w:r w:rsidR="00317D0A" w:rsidRPr="00F321D8">
        <w:t xml:space="preserve"> byl</w:t>
      </w:r>
      <w:r w:rsidR="00F86F61" w:rsidRPr="00F321D8">
        <w:t>o</w:t>
      </w:r>
      <w:r w:rsidR="002F3C3C" w:rsidRPr="00F321D8">
        <w:t xml:space="preserve"> vyučujícím i třídním učitelům</w:t>
      </w:r>
      <w:r w:rsidR="00F86F61" w:rsidRPr="00F321D8">
        <w:t xml:space="preserve"> připomenuto znění starších dokumentů: D</w:t>
      </w:r>
      <w:r w:rsidR="00317D0A" w:rsidRPr="00F321D8">
        <w:t>oporučený postup při řešení psychické krize či duševním onemocnění</w:t>
      </w:r>
      <w:r w:rsidR="00F86F61" w:rsidRPr="00F321D8">
        <w:t>, Školní krizový plán, Program proti šikanování.</w:t>
      </w:r>
    </w:p>
    <w:p w:rsidR="00F86F61" w:rsidRPr="00F321D8" w:rsidRDefault="00F86F61" w:rsidP="00927273">
      <w:pPr>
        <w:spacing w:before="240"/>
        <w:ind w:left="360"/>
        <w:jc w:val="both"/>
      </w:pPr>
    </w:p>
    <w:p w:rsidR="00B87F2C" w:rsidRPr="00F321D8" w:rsidRDefault="00927273" w:rsidP="00927273">
      <w:pPr>
        <w:spacing w:before="240"/>
        <w:ind w:left="360"/>
        <w:jc w:val="both"/>
      </w:pPr>
      <w:r w:rsidRPr="00F321D8">
        <w:t xml:space="preserve">2. </w:t>
      </w:r>
      <w:r w:rsidR="002A2611" w:rsidRPr="00F321D8">
        <w:rPr>
          <w:b/>
          <w:u w:val="single"/>
        </w:rPr>
        <w:t>Vzdělávání metodika prevence</w:t>
      </w:r>
      <w:r w:rsidR="009E1A99" w:rsidRPr="00F321D8">
        <w:rPr>
          <w:b/>
          <w:u w:val="single"/>
        </w:rPr>
        <w:t xml:space="preserve"> a dalších pedagogických pracovníků</w:t>
      </w:r>
    </w:p>
    <w:p w:rsidR="004C0405" w:rsidRPr="00F321D8" w:rsidRDefault="00B734AF" w:rsidP="00FA4F7B">
      <w:pPr>
        <w:spacing w:before="240"/>
        <w:ind w:left="360"/>
        <w:jc w:val="both"/>
      </w:pPr>
      <w:r w:rsidRPr="00F321D8">
        <w:t>Metodi</w:t>
      </w:r>
      <w:r w:rsidR="00853D4B" w:rsidRPr="00F321D8">
        <w:t>k</w:t>
      </w:r>
      <w:r w:rsidRPr="00F321D8">
        <w:t xml:space="preserve"> prevence</w:t>
      </w:r>
      <w:r w:rsidR="00506C61" w:rsidRPr="00F321D8">
        <w:t xml:space="preserve"> </w:t>
      </w:r>
      <w:r w:rsidR="00853D4B" w:rsidRPr="00F321D8">
        <w:t>R</w:t>
      </w:r>
      <w:r w:rsidR="0005200F" w:rsidRPr="00F321D8">
        <w:t>adek</w:t>
      </w:r>
      <w:r w:rsidR="00853D4B" w:rsidRPr="00F321D8">
        <w:t xml:space="preserve"> Vít se v průběhu školního roku 2022/23 pravidelně účastnil setkání me</w:t>
      </w:r>
      <w:r w:rsidR="0005200F" w:rsidRPr="00F321D8">
        <w:t>t</w:t>
      </w:r>
      <w:r w:rsidR="00853D4B" w:rsidRPr="00F321D8">
        <w:t>o</w:t>
      </w:r>
      <w:r w:rsidR="0005200F" w:rsidRPr="00F321D8">
        <w:t>d</w:t>
      </w:r>
      <w:r w:rsidR="00853D4B" w:rsidRPr="00F321D8">
        <w:t>iků prevence v </w:t>
      </w:r>
      <w:r w:rsidR="0005200F" w:rsidRPr="00F321D8">
        <w:t>Pedagogicko-psychologické poradně pro Prahu 6</w:t>
      </w:r>
      <w:r w:rsidR="00853D4B" w:rsidRPr="00F321D8">
        <w:t xml:space="preserve"> pod vedením </w:t>
      </w:r>
      <w:r w:rsidR="008A7FED" w:rsidRPr="00F321D8">
        <w:t>o</w:t>
      </w:r>
      <w:r w:rsidR="00FA4F7B" w:rsidRPr="00F321D8">
        <w:t>bvodní</w:t>
      </w:r>
      <w:r w:rsidR="00853D4B" w:rsidRPr="00F321D8">
        <w:t>ch</w:t>
      </w:r>
      <w:r w:rsidR="00FA4F7B" w:rsidRPr="00F321D8">
        <w:t xml:space="preserve"> metodik</w:t>
      </w:r>
      <w:r w:rsidR="00853D4B" w:rsidRPr="00F321D8">
        <w:t>ů</w:t>
      </w:r>
      <w:r w:rsidR="00FA4F7B" w:rsidRPr="00F321D8">
        <w:t xml:space="preserve"> prevence </w:t>
      </w:r>
      <w:r w:rsidR="00FE73D2" w:rsidRPr="00F321D8">
        <w:t>Mgr. Lenk</w:t>
      </w:r>
      <w:r w:rsidR="00CD339A" w:rsidRPr="00F321D8">
        <w:t>y</w:t>
      </w:r>
      <w:r w:rsidR="00FE73D2" w:rsidRPr="00F321D8">
        <w:t xml:space="preserve"> Chmelařov</w:t>
      </w:r>
      <w:r w:rsidR="00CD339A" w:rsidRPr="00F321D8">
        <w:t>é</w:t>
      </w:r>
      <w:r w:rsidR="00FE73D2" w:rsidRPr="00F321D8">
        <w:t xml:space="preserve"> a Bc. Ondřeje Mýtin</w:t>
      </w:r>
      <w:r w:rsidR="00CD339A" w:rsidRPr="00F321D8">
        <w:t>y</w:t>
      </w:r>
      <w:r w:rsidR="00FE73D2" w:rsidRPr="00F321D8">
        <w:t xml:space="preserve">. </w:t>
      </w:r>
      <w:r w:rsidRPr="00F321D8">
        <w:t xml:space="preserve">Absolvoval rovněž vzdělávací program </w:t>
      </w:r>
      <w:r w:rsidR="004C0405" w:rsidRPr="00F321D8">
        <w:t>Práce s emocemi a se stresem pro učitele, program Prevence syndromu vyhoření ve školním prostředí (</w:t>
      </w:r>
      <w:r w:rsidR="0020000E" w:rsidRPr="00F321D8">
        <w:t xml:space="preserve">obojí </w:t>
      </w:r>
      <w:r w:rsidR="004C0405" w:rsidRPr="00F321D8">
        <w:t>VISK) a program</w:t>
      </w:r>
      <w:r w:rsidR="000B2053" w:rsidRPr="00F321D8">
        <w:t xml:space="preserve"> Rozvoj osobnostních kompetencí (Olchavova.cz)</w:t>
      </w:r>
      <w:r w:rsidR="00BC621D" w:rsidRPr="00F321D8">
        <w:t xml:space="preserve">. Mgr. </w:t>
      </w:r>
      <w:proofErr w:type="spellStart"/>
      <w:r w:rsidR="00BC621D" w:rsidRPr="00F321D8">
        <w:t>Hilgardová</w:t>
      </w:r>
      <w:proofErr w:type="spellEnd"/>
      <w:r w:rsidR="00BC621D" w:rsidRPr="00F321D8">
        <w:t xml:space="preserve"> absolvovala vzdělávací program Jak vzniká zpráva – mediální seminář pro učitele (ČTK Akademie) a Mediální vzdělávání pro učitele (Člověk v tísni)</w:t>
      </w:r>
      <w:r w:rsidR="00284102" w:rsidRPr="00F321D8">
        <w:t>.</w:t>
      </w:r>
      <w:r w:rsidR="00BC621D" w:rsidRPr="00F321D8">
        <w:t xml:space="preserve"> PhDr. Dušan Blažek</w:t>
      </w:r>
      <w:r w:rsidR="000E6570" w:rsidRPr="00F321D8">
        <w:t>, Ph.D.</w:t>
      </w:r>
      <w:r w:rsidR="00BC621D" w:rsidRPr="00F321D8">
        <w:t xml:space="preserve"> </w:t>
      </w:r>
      <w:r w:rsidR="00284102" w:rsidRPr="00F321D8">
        <w:t xml:space="preserve">absolvoval </w:t>
      </w:r>
      <w:r w:rsidR="00BC621D" w:rsidRPr="00F321D8">
        <w:t>program Kompenzační cvičení u dětí a mládeže ve sportovní praxi I.</w:t>
      </w:r>
      <w:r w:rsidR="00BD0F5B" w:rsidRPr="00F321D8">
        <w:t xml:space="preserve"> (</w:t>
      </w:r>
      <w:r w:rsidR="00845B31" w:rsidRPr="00F321D8">
        <w:t xml:space="preserve">FTVS </w:t>
      </w:r>
      <w:r w:rsidR="00BD0F5B" w:rsidRPr="00F321D8">
        <w:t>UK) a nejdůležitější zásady BOZP při tělesné výchově (</w:t>
      </w:r>
      <w:proofErr w:type="spellStart"/>
      <w:r w:rsidR="00BD0F5B" w:rsidRPr="00F321D8">
        <w:t>Aliaves</w:t>
      </w:r>
      <w:proofErr w:type="spellEnd"/>
      <w:r w:rsidR="00BD0F5B" w:rsidRPr="00F321D8">
        <w:t xml:space="preserve">). </w:t>
      </w:r>
      <w:r w:rsidR="000E6570" w:rsidRPr="00F321D8">
        <w:t xml:space="preserve">Ing. </w:t>
      </w:r>
      <w:r w:rsidR="00BD0F5B" w:rsidRPr="00F321D8">
        <w:t xml:space="preserve">Nikola Dvořáková absolvovala </w:t>
      </w:r>
      <w:proofErr w:type="spellStart"/>
      <w:r w:rsidR="009D444C" w:rsidRPr="00F321D8">
        <w:t>webinář</w:t>
      </w:r>
      <w:r w:rsidR="00363BB7" w:rsidRPr="00F321D8">
        <w:t>e</w:t>
      </w:r>
      <w:proofErr w:type="spellEnd"/>
      <w:r w:rsidR="009D444C" w:rsidRPr="00F321D8">
        <w:t xml:space="preserve"> Efektivní vedení lidí ve školách a školských zařízeních </w:t>
      </w:r>
      <w:r w:rsidR="00363BB7" w:rsidRPr="00F321D8">
        <w:t xml:space="preserve">a Efektivní hodnocení pedagogických pracovníků </w:t>
      </w:r>
      <w:r w:rsidR="009D444C" w:rsidRPr="00F321D8">
        <w:t>(</w:t>
      </w:r>
      <w:r w:rsidR="00363BB7" w:rsidRPr="00F321D8">
        <w:t xml:space="preserve">obojí </w:t>
      </w:r>
      <w:r w:rsidR="009D444C" w:rsidRPr="00F321D8">
        <w:t>Olchavová.cz)</w:t>
      </w:r>
      <w:r w:rsidR="00D32460" w:rsidRPr="00F321D8">
        <w:t>,</w:t>
      </w:r>
      <w:r w:rsidR="009D444C" w:rsidRPr="00F321D8">
        <w:t xml:space="preserve"> </w:t>
      </w:r>
      <w:r w:rsidR="00BD0F5B" w:rsidRPr="00F321D8">
        <w:t xml:space="preserve">seminář Změny v zákoníků práce a odměňování v roce 2023 (EEZY </w:t>
      </w:r>
      <w:proofErr w:type="spellStart"/>
      <w:r w:rsidR="00BD0F5B" w:rsidRPr="00F321D8">
        <w:t>Events</w:t>
      </w:r>
      <w:proofErr w:type="spellEnd"/>
      <w:r w:rsidR="00BD0F5B" w:rsidRPr="00F321D8">
        <w:t xml:space="preserve"> and </w:t>
      </w:r>
      <w:proofErr w:type="spellStart"/>
      <w:r w:rsidR="00BD0F5B" w:rsidRPr="00F321D8">
        <w:t>Education</w:t>
      </w:r>
      <w:proofErr w:type="spellEnd"/>
      <w:r w:rsidR="00BD0F5B" w:rsidRPr="00F321D8">
        <w:t>)</w:t>
      </w:r>
      <w:r w:rsidR="00606926" w:rsidRPr="00F321D8">
        <w:t xml:space="preserve"> a </w:t>
      </w:r>
      <w:proofErr w:type="spellStart"/>
      <w:r w:rsidR="00606926" w:rsidRPr="00F321D8">
        <w:t>webinář</w:t>
      </w:r>
      <w:proofErr w:type="spellEnd"/>
      <w:r w:rsidR="00606926" w:rsidRPr="00F321D8">
        <w:t xml:space="preserve"> Přijímací řízení do SŠ a VOŠ (</w:t>
      </w:r>
      <w:proofErr w:type="spellStart"/>
      <w:r w:rsidR="00606926" w:rsidRPr="00F321D8">
        <w:t>Avdo</w:t>
      </w:r>
      <w:proofErr w:type="spellEnd"/>
      <w:r w:rsidR="00606926" w:rsidRPr="00F321D8">
        <w:t>)</w:t>
      </w:r>
      <w:r w:rsidR="00B9043E" w:rsidRPr="00F321D8">
        <w:t>.</w:t>
      </w:r>
      <w:r w:rsidR="000E6570" w:rsidRPr="00F321D8">
        <w:t xml:space="preserve"> PhDr. Alice </w:t>
      </w:r>
      <w:proofErr w:type="spellStart"/>
      <w:r w:rsidR="000E6570" w:rsidRPr="00F321D8">
        <w:t>Krýžová</w:t>
      </w:r>
      <w:proofErr w:type="spellEnd"/>
      <w:r w:rsidR="000E6570" w:rsidRPr="00F321D8">
        <w:t>, Ph.D.</w:t>
      </w:r>
      <w:r w:rsidR="00BD0F5B" w:rsidRPr="00F321D8">
        <w:t xml:space="preserve"> </w:t>
      </w:r>
      <w:r w:rsidR="00B9043E" w:rsidRPr="00F321D8">
        <w:t>absolvovala</w:t>
      </w:r>
      <w:r w:rsidR="00927F3A" w:rsidRPr="00F321D8">
        <w:t xml:space="preserve"> </w:t>
      </w:r>
      <w:proofErr w:type="spellStart"/>
      <w:r w:rsidR="00F156C3" w:rsidRPr="00F321D8">
        <w:t>webinář</w:t>
      </w:r>
      <w:proofErr w:type="spellEnd"/>
      <w:r w:rsidR="00927F3A" w:rsidRPr="00F321D8">
        <w:t xml:space="preserve"> </w:t>
      </w:r>
      <w:r w:rsidR="00F156C3" w:rsidRPr="00F321D8">
        <w:t>Stres – relaxace, jak žít a nezbláznit se při zátěžové profesi (</w:t>
      </w:r>
      <w:proofErr w:type="spellStart"/>
      <w:r w:rsidR="00F156C3" w:rsidRPr="00F321D8">
        <w:t>vim</w:t>
      </w:r>
      <w:proofErr w:type="spellEnd"/>
      <w:r w:rsidR="00F156C3" w:rsidRPr="00F321D8">
        <w:t xml:space="preserve">),  program </w:t>
      </w:r>
      <w:r w:rsidR="00927F3A" w:rsidRPr="00F321D8">
        <w:t>Proč jsme ve stresu – celostní přístup k tělu a mysli (</w:t>
      </w:r>
      <w:proofErr w:type="spellStart"/>
      <w:r w:rsidR="00927F3A" w:rsidRPr="00F321D8">
        <w:t>vim</w:t>
      </w:r>
      <w:proofErr w:type="spellEnd"/>
      <w:r w:rsidR="00927F3A" w:rsidRPr="00F321D8">
        <w:t>),</w:t>
      </w:r>
      <w:r w:rsidR="001A1F95" w:rsidRPr="00F321D8">
        <w:t xml:space="preserve"> </w:t>
      </w:r>
      <w:proofErr w:type="spellStart"/>
      <w:r w:rsidR="001A1F95" w:rsidRPr="00F321D8">
        <w:t>webinář</w:t>
      </w:r>
      <w:proofErr w:type="spellEnd"/>
      <w:r w:rsidR="001A1F95" w:rsidRPr="00F321D8">
        <w:t xml:space="preserve"> Tresty a odměny (</w:t>
      </w:r>
      <w:proofErr w:type="spellStart"/>
      <w:r w:rsidR="001A1F95" w:rsidRPr="00F321D8">
        <w:t>vim</w:t>
      </w:r>
      <w:proofErr w:type="spellEnd"/>
      <w:r w:rsidR="001A1F95" w:rsidRPr="00F321D8">
        <w:t>),</w:t>
      </w:r>
      <w:r w:rsidR="00B9043E" w:rsidRPr="00F321D8">
        <w:t xml:space="preserve"> </w:t>
      </w:r>
      <w:r w:rsidR="00720A10" w:rsidRPr="00F321D8">
        <w:t xml:space="preserve">online seminář Stres, </w:t>
      </w:r>
      <w:proofErr w:type="spellStart"/>
      <w:r w:rsidR="00720A10" w:rsidRPr="00F321D8">
        <w:t>wellbeing</w:t>
      </w:r>
      <w:proofErr w:type="spellEnd"/>
      <w:r w:rsidR="00720A10" w:rsidRPr="00F321D8">
        <w:t xml:space="preserve"> a obnova sil (Olchavova.cz)</w:t>
      </w:r>
      <w:r w:rsidR="00845B31" w:rsidRPr="00F321D8">
        <w:t>, kurz Psychologie pro každý den (FF UK)</w:t>
      </w:r>
      <w:r w:rsidR="00B9043E" w:rsidRPr="00F321D8">
        <w:t>, program Školní výlety</w:t>
      </w:r>
      <w:r w:rsidR="00D1634B" w:rsidRPr="00F321D8">
        <w:t xml:space="preserve"> </w:t>
      </w:r>
      <w:r w:rsidR="00B9043E" w:rsidRPr="00F321D8">
        <w:t xml:space="preserve">z pohledu práva – </w:t>
      </w:r>
      <w:proofErr w:type="spellStart"/>
      <w:r w:rsidR="00B9043E" w:rsidRPr="00F321D8">
        <w:t>webinář</w:t>
      </w:r>
      <w:proofErr w:type="spellEnd"/>
      <w:r w:rsidR="00B9043E" w:rsidRPr="00F321D8">
        <w:t xml:space="preserve"> (</w:t>
      </w:r>
      <w:proofErr w:type="spellStart"/>
      <w:r w:rsidR="00B9043E" w:rsidRPr="00F321D8">
        <w:t>Academy</w:t>
      </w:r>
      <w:proofErr w:type="spellEnd"/>
      <w:r w:rsidR="00B9043E" w:rsidRPr="00F321D8">
        <w:t xml:space="preserve"> </w:t>
      </w:r>
      <w:proofErr w:type="spellStart"/>
      <w:r w:rsidR="00B9043E" w:rsidRPr="00F321D8">
        <w:t>Education</w:t>
      </w:r>
      <w:proofErr w:type="spellEnd"/>
      <w:r w:rsidR="00B9043E" w:rsidRPr="00F321D8">
        <w:t xml:space="preserve"> s. r. o.)</w:t>
      </w:r>
      <w:r w:rsidR="00E834D2" w:rsidRPr="00F321D8">
        <w:t xml:space="preserve">, </w:t>
      </w:r>
      <w:proofErr w:type="spellStart"/>
      <w:r w:rsidR="00E834D2" w:rsidRPr="00F321D8">
        <w:t>webinář</w:t>
      </w:r>
      <w:proofErr w:type="spellEnd"/>
      <w:r w:rsidR="00E834D2" w:rsidRPr="00F321D8">
        <w:t xml:space="preserve"> Na co se zaměřit ve školním roce 2023/2024 pro SŠ (Monika </w:t>
      </w:r>
      <w:proofErr w:type="spellStart"/>
      <w:r w:rsidR="00E834D2" w:rsidRPr="00F321D8">
        <w:t>Puškinová</w:t>
      </w:r>
      <w:proofErr w:type="spellEnd"/>
      <w:r w:rsidR="00E834D2" w:rsidRPr="00F321D8">
        <w:t>, s. r. o.)</w:t>
      </w:r>
      <w:r w:rsidR="00B9043E" w:rsidRPr="00F321D8">
        <w:t xml:space="preserve"> </w:t>
      </w:r>
      <w:r w:rsidR="00D1634B" w:rsidRPr="00F321D8">
        <w:t>a kurz Právní odpovědnost škol v praxi (</w:t>
      </w:r>
      <w:proofErr w:type="spellStart"/>
      <w:r w:rsidR="00D1634B" w:rsidRPr="00F321D8">
        <w:t>Delego</w:t>
      </w:r>
      <w:proofErr w:type="spellEnd"/>
      <w:r w:rsidR="00D1634B" w:rsidRPr="00F321D8">
        <w:t>, s.r.o</w:t>
      </w:r>
      <w:r w:rsidR="00720A10" w:rsidRPr="00F321D8">
        <w:t>.</w:t>
      </w:r>
      <w:r w:rsidR="00D1634B" w:rsidRPr="00F321D8">
        <w:t xml:space="preserve">). Mgr. </w:t>
      </w:r>
      <w:r w:rsidR="00D1634B" w:rsidRPr="00F321D8">
        <w:lastRenderedPageBreak/>
        <w:t xml:space="preserve">Bára Vencálková absolvovala program </w:t>
      </w:r>
      <w:r w:rsidR="00BB2010" w:rsidRPr="00F321D8">
        <w:t xml:space="preserve">Vzájemně (se) učit historickou gramotnost (NPI), </w:t>
      </w:r>
      <w:r w:rsidR="00DC5492" w:rsidRPr="00F321D8">
        <w:t xml:space="preserve">program Obrazy války a poválečné obnovy – Soudobé dějiny ve škole (Ústav pro studium totalitních režimů), </w:t>
      </w:r>
      <w:r w:rsidR="006873D9" w:rsidRPr="00F321D8">
        <w:t>program</w:t>
      </w:r>
      <w:r w:rsidR="00DC5492" w:rsidRPr="00F321D8">
        <w:t xml:space="preserve"> </w:t>
      </w:r>
      <w:r w:rsidR="00D1634B" w:rsidRPr="00F321D8">
        <w:t>Učit moderní dějiny jinak?! (NPI)</w:t>
      </w:r>
      <w:r w:rsidR="00D3384A" w:rsidRPr="00F321D8">
        <w:t>, program Závěrečné setkání Dějepis+ ve školním roce 2022/2023</w:t>
      </w:r>
      <w:r w:rsidR="0046239A">
        <w:t xml:space="preserve"> (NPI)</w:t>
      </w:r>
      <w:r w:rsidR="00A04CE7" w:rsidRPr="00F321D8">
        <w:t xml:space="preserve"> a </w:t>
      </w:r>
      <w:r w:rsidR="00D1734B" w:rsidRPr="00F321D8">
        <w:t>získala</w:t>
      </w:r>
      <w:r w:rsidR="00C3345F" w:rsidRPr="00F321D8">
        <w:t xml:space="preserve"> osvědčení Zadavatel a</w:t>
      </w:r>
      <w:r w:rsidR="00D1734B" w:rsidRPr="00F321D8">
        <w:t xml:space="preserve"> doplněk k osvědčení Zadavatel pro žáky s PUP MZ (</w:t>
      </w:r>
      <w:proofErr w:type="spellStart"/>
      <w:r w:rsidR="00D1734B" w:rsidRPr="00F321D8">
        <w:t>Cermat</w:t>
      </w:r>
      <w:proofErr w:type="spellEnd"/>
      <w:r w:rsidR="00D1734B" w:rsidRPr="00F321D8">
        <w:t xml:space="preserve">), </w:t>
      </w:r>
      <w:r w:rsidR="00A04CE7" w:rsidRPr="00F321D8">
        <w:t xml:space="preserve">Mgr. Jan Hoffmann </w:t>
      </w:r>
      <w:r w:rsidR="00036ED2" w:rsidRPr="00F321D8">
        <w:t xml:space="preserve">absolvoval seminář Konfliktní situace ve škole (Agentura </w:t>
      </w:r>
      <w:proofErr w:type="spellStart"/>
      <w:r w:rsidR="00036ED2" w:rsidRPr="00F321D8">
        <w:t>Majestic</w:t>
      </w:r>
      <w:proofErr w:type="spellEnd"/>
      <w:r w:rsidR="00036ED2" w:rsidRPr="00F321D8">
        <w:t>, v.o.s.)</w:t>
      </w:r>
      <w:r w:rsidR="002007F5" w:rsidRPr="00F321D8">
        <w:t xml:space="preserve">, seminář Školení pro začínající uživatele verze Premium (Bakaláři software s.r.o.), </w:t>
      </w:r>
      <w:proofErr w:type="spellStart"/>
      <w:r w:rsidR="002007F5" w:rsidRPr="00F321D8">
        <w:t>webináře</w:t>
      </w:r>
      <w:proofErr w:type="spellEnd"/>
      <w:r w:rsidR="002007F5" w:rsidRPr="00F321D8">
        <w:t xml:space="preserve"> Tvorba rozvrhu a Suplování, třídní kniha a plán akcí (Bakaláři software s.r.o.), </w:t>
      </w:r>
      <w:r w:rsidR="00D1734B" w:rsidRPr="00F321D8">
        <w:t>získal osvědčení</w:t>
      </w:r>
      <w:r w:rsidR="00A04CE7" w:rsidRPr="00F321D8">
        <w:t xml:space="preserve"> Školní maturitní komisař </w:t>
      </w:r>
      <w:r w:rsidR="00A04CE7" w:rsidRPr="00F321D8">
        <w:br/>
      </w:r>
      <w:r w:rsidR="00326E0C" w:rsidRPr="00F321D8">
        <w:t>(</w:t>
      </w:r>
      <w:proofErr w:type="spellStart"/>
      <w:r w:rsidR="00A04CE7" w:rsidRPr="00F321D8">
        <w:t>Cermat</w:t>
      </w:r>
      <w:proofErr w:type="spellEnd"/>
      <w:r w:rsidR="00A04CE7" w:rsidRPr="00F321D8">
        <w:t>)</w:t>
      </w:r>
      <w:r w:rsidR="00C34552" w:rsidRPr="00F321D8">
        <w:t xml:space="preserve"> a absolvoval kurz Zeměpisné hry a jejich využití ve výuce (Descartes v. o. s.)</w:t>
      </w:r>
      <w:r w:rsidR="006F3E10" w:rsidRPr="00F321D8">
        <w:t xml:space="preserve">.  Mgr. Marcel </w:t>
      </w:r>
      <w:proofErr w:type="spellStart"/>
      <w:r w:rsidR="006F3E10" w:rsidRPr="00F321D8">
        <w:t>Kukuczka</w:t>
      </w:r>
      <w:proofErr w:type="spellEnd"/>
      <w:r w:rsidR="006F3E10" w:rsidRPr="00F321D8">
        <w:t xml:space="preserve"> absolvoval kurz </w:t>
      </w:r>
      <w:proofErr w:type="spellStart"/>
      <w:r w:rsidR="006F3E10" w:rsidRPr="00F321D8">
        <w:t>The</w:t>
      </w:r>
      <w:proofErr w:type="spellEnd"/>
      <w:r w:rsidR="006F3E10" w:rsidRPr="00F321D8">
        <w:t xml:space="preserve"> (</w:t>
      </w:r>
      <w:proofErr w:type="spellStart"/>
      <w:r w:rsidR="006F3E10" w:rsidRPr="00F321D8">
        <w:t>Hi</w:t>
      </w:r>
      <w:proofErr w:type="spellEnd"/>
      <w:r w:rsidR="006F3E10" w:rsidRPr="00F321D8">
        <w:t xml:space="preserve">)story </w:t>
      </w:r>
      <w:proofErr w:type="spellStart"/>
      <w:r w:rsidR="006F3E10" w:rsidRPr="00F321D8">
        <w:t>of</w:t>
      </w:r>
      <w:proofErr w:type="spellEnd"/>
      <w:r w:rsidR="006F3E10" w:rsidRPr="00F321D8">
        <w:t xml:space="preserve"> </w:t>
      </w:r>
      <w:proofErr w:type="spellStart"/>
      <w:r w:rsidR="006F3E10" w:rsidRPr="00F321D8">
        <w:t>English</w:t>
      </w:r>
      <w:proofErr w:type="spellEnd"/>
      <w:r w:rsidR="006F3E10" w:rsidRPr="00F321D8">
        <w:t xml:space="preserve"> – Příběh angličtiny (Descartes, v.o.s.)</w:t>
      </w:r>
      <w:r w:rsidR="003A0F0E" w:rsidRPr="00F321D8">
        <w:t xml:space="preserve">. Matěj Mareš absolvoval vzdělávací program Studium pro asistenty pedagoga (SCHOLA </w:t>
      </w:r>
      <w:proofErr w:type="spellStart"/>
      <w:r w:rsidR="003A0F0E" w:rsidRPr="00F321D8">
        <w:t>education</w:t>
      </w:r>
      <w:proofErr w:type="spellEnd"/>
      <w:r w:rsidR="003A0F0E" w:rsidRPr="00F321D8">
        <w:t>).</w:t>
      </w:r>
    </w:p>
    <w:p w:rsidR="00B87F2C" w:rsidRPr="00F321D8" w:rsidRDefault="00374EA0" w:rsidP="00927273">
      <w:pPr>
        <w:pStyle w:val="Odstavecseseznamem"/>
        <w:numPr>
          <w:ilvl w:val="0"/>
          <w:numId w:val="29"/>
        </w:numPr>
        <w:spacing w:before="240" w:after="240"/>
        <w:jc w:val="both"/>
      </w:pPr>
      <w:r w:rsidRPr="00F321D8">
        <w:rPr>
          <w:b/>
          <w:u w:val="single"/>
        </w:rPr>
        <w:t>Pr</w:t>
      </w:r>
      <w:r w:rsidR="002A2611" w:rsidRPr="00F321D8">
        <w:rPr>
          <w:b/>
          <w:u w:val="single"/>
        </w:rPr>
        <w:t>evence v učebních plánech</w:t>
      </w:r>
    </w:p>
    <w:p w:rsidR="00A90222" w:rsidRPr="00F321D8" w:rsidRDefault="002A2611" w:rsidP="00927273">
      <w:pPr>
        <w:spacing w:before="240" w:after="240"/>
        <w:ind w:left="360"/>
        <w:jc w:val="both"/>
      </w:pPr>
      <w:r w:rsidRPr="00F321D8">
        <w:t xml:space="preserve">Prevence </w:t>
      </w:r>
      <w:r w:rsidR="00C438BE" w:rsidRPr="00F321D8">
        <w:t>rizikového chování</w:t>
      </w:r>
      <w:r w:rsidRPr="00F321D8">
        <w:t xml:space="preserve"> se promítla do učebních plánů </w:t>
      </w:r>
      <w:r w:rsidR="00C27612" w:rsidRPr="00F321D8">
        <w:t>několika</w:t>
      </w:r>
      <w:r w:rsidRPr="00F321D8">
        <w:t xml:space="preserve"> předmětů, kde má své pevné místo</w:t>
      </w:r>
      <w:r w:rsidR="00B55F06" w:rsidRPr="00F321D8">
        <w:t>. J</w:t>
      </w:r>
      <w:r w:rsidR="00C27612" w:rsidRPr="00F321D8">
        <w:t>edná se</w:t>
      </w:r>
      <w:r w:rsidRPr="00F321D8">
        <w:t xml:space="preserve"> např.</w:t>
      </w:r>
      <w:r w:rsidR="00FD1760" w:rsidRPr="00F321D8">
        <w:t xml:space="preserve"> </w:t>
      </w:r>
      <w:r w:rsidR="00C27612" w:rsidRPr="00F321D8">
        <w:t>o</w:t>
      </w:r>
      <w:r w:rsidRPr="00F321D8">
        <w:t xml:space="preserve"> společenské vědy, základy přírodních věd, </w:t>
      </w:r>
      <w:r w:rsidR="004167A6" w:rsidRPr="00F321D8">
        <w:t>psychologi</w:t>
      </w:r>
      <w:r w:rsidR="00C27612" w:rsidRPr="00F321D8">
        <w:t>i</w:t>
      </w:r>
      <w:r w:rsidRPr="00F321D8">
        <w:t>, právní nauk</w:t>
      </w:r>
      <w:r w:rsidR="00C27612" w:rsidRPr="00F321D8">
        <w:t>u</w:t>
      </w:r>
      <w:r w:rsidR="008A7FED" w:rsidRPr="00F321D8">
        <w:t>, i</w:t>
      </w:r>
      <w:r w:rsidR="004B4FBA" w:rsidRPr="00F321D8">
        <w:t>nformatiku, PEK</w:t>
      </w:r>
      <w:r w:rsidRPr="00F321D8">
        <w:t xml:space="preserve"> a jiné (viz MPP).</w:t>
      </w:r>
      <w:r w:rsidR="00AE259D" w:rsidRPr="00F321D8">
        <w:t xml:space="preserve"> Tato témata byla </w:t>
      </w:r>
      <w:r w:rsidR="00487C07">
        <w:t xml:space="preserve">do výuky </w:t>
      </w:r>
      <w:r w:rsidR="00AE259D" w:rsidRPr="00F321D8">
        <w:t>zařazována v průběhu celého roku dle MPP pro školní rok 20</w:t>
      </w:r>
      <w:r w:rsidR="00CA7722" w:rsidRPr="00F321D8">
        <w:t>2</w:t>
      </w:r>
      <w:r w:rsidR="00D61890" w:rsidRPr="00F321D8">
        <w:t>2</w:t>
      </w:r>
      <w:r w:rsidR="00AE259D" w:rsidRPr="00F321D8">
        <w:t>/20</w:t>
      </w:r>
      <w:r w:rsidR="00CA7722" w:rsidRPr="00F321D8">
        <w:t>2</w:t>
      </w:r>
      <w:r w:rsidR="00D61890" w:rsidRPr="00F321D8">
        <w:t>3</w:t>
      </w:r>
      <w:r w:rsidR="00AE259D" w:rsidRPr="00F321D8">
        <w:t>.</w:t>
      </w:r>
    </w:p>
    <w:p w:rsidR="002A2611" w:rsidRPr="00F321D8" w:rsidRDefault="002A2611" w:rsidP="00927273">
      <w:pPr>
        <w:numPr>
          <w:ilvl w:val="0"/>
          <w:numId w:val="29"/>
        </w:numPr>
        <w:jc w:val="both"/>
      </w:pPr>
      <w:r w:rsidRPr="00F321D8">
        <w:rPr>
          <w:b/>
          <w:u w:val="single"/>
        </w:rPr>
        <w:t>Akce pořádané školou</w:t>
      </w:r>
    </w:p>
    <w:p w:rsidR="00B87F2C" w:rsidRPr="00F321D8" w:rsidRDefault="00B87F2C" w:rsidP="006D6784">
      <w:pPr>
        <w:ind w:left="720"/>
        <w:jc w:val="both"/>
      </w:pPr>
    </w:p>
    <w:p w:rsidR="002124F7" w:rsidRPr="00F321D8" w:rsidRDefault="00FB39C4" w:rsidP="00AE1186">
      <w:pPr>
        <w:numPr>
          <w:ilvl w:val="1"/>
          <w:numId w:val="10"/>
        </w:numPr>
        <w:jc w:val="both"/>
      </w:pPr>
      <w:r w:rsidRPr="00F321D8">
        <w:t>Na začátku školního roku se kona</w:t>
      </w:r>
      <w:r w:rsidR="00665027" w:rsidRPr="00F321D8">
        <w:t xml:space="preserve">l </w:t>
      </w:r>
      <w:r w:rsidR="00631E97" w:rsidRPr="00F321D8">
        <w:t>seznamovací wor</w:t>
      </w:r>
      <w:r w:rsidR="007E37AE" w:rsidRPr="00F321D8">
        <w:t>k</w:t>
      </w:r>
      <w:r w:rsidR="00631E97" w:rsidRPr="00F321D8">
        <w:t>shop</w:t>
      </w:r>
      <w:r w:rsidR="00665027" w:rsidRPr="00F321D8">
        <w:t xml:space="preserve"> pro </w:t>
      </w:r>
      <w:r w:rsidR="008054C8" w:rsidRPr="00F321D8">
        <w:t>žáky 1. ročníku</w:t>
      </w:r>
      <w:r w:rsidR="005F466A" w:rsidRPr="00F321D8">
        <w:t xml:space="preserve"> (</w:t>
      </w:r>
      <w:r w:rsidR="004A52A9" w:rsidRPr="00F321D8">
        <w:t>30</w:t>
      </w:r>
      <w:r w:rsidR="00153438" w:rsidRPr="00F321D8">
        <w:t xml:space="preserve"> </w:t>
      </w:r>
      <w:r w:rsidR="005F466A" w:rsidRPr="00F321D8">
        <w:t>žáků)</w:t>
      </w:r>
      <w:r w:rsidRPr="00F321D8">
        <w:t xml:space="preserve">, jehož cílem bylo seznámení žáků </w:t>
      </w:r>
      <w:r w:rsidR="00631E97" w:rsidRPr="00F321D8">
        <w:t>navzájem,</w:t>
      </w:r>
      <w:r w:rsidRPr="00F321D8">
        <w:t xml:space="preserve"> jejich vzájemné poznávání a navázání kontaktů.</w:t>
      </w:r>
      <w:r w:rsidR="00821B66" w:rsidRPr="00F321D8">
        <w:t xml:space="preserve"> </w:t>
      </w:r>
      <w:r w:rsidR="001B2FC4" w:rsidRPr="00F321D8">
        <w:t>Tento workshop byl hodnocen již tradičně pozitivně</w:t>
      </w:r>
      <w:r w:rsidR="0035436D" w:rsidRPr="00F321D8">
        <w:t>,</w:t>
      </w:r>
      <w:r w:rsidR="001B2FC4" w:rsidRPr="00F321D8">
        <w:t xml:space="preserve"> a proto budeme v jeho pořádání nadále pokračovat. </w:t>
      </w:r>
    </w:p>
    <w:p w:rsidR="00793100" w:rsidRPr="00F321D8" w:rsidRDefault="002C082D" w:rsidP="00AE1186">
      <w:pPr>
        <w:numPr>
          <w:ilvl w:val="1"/>
          <w:numId w:val="10"/>
        </w:numPr>
        <w:jc w:val="both"/>
      </w:pPr>
      <w:r w:rsidRPr="00F321D8">
        <w:t xml:space="preserve">Současně proběhl </w:t>
      </w:r>
      <w:r w:rsidR="002124F7" w:rsidRPr="00F321D8">
        <w:t xml:space="preserve">v září </w:t>
      </w:r>
      <w:r w:rsidRPr="00F321D8">
        <w:t>i sportovní kurz K3</w:t>
      </w:r>
      <w:r w:rsidR="00A522E1" w:rsidRPr="00F321D8">
        <w:t xml:space="preserve">, kde se mimo sportovních aktivit žáci rovněž prostřednictvím </w:t>
      </w:r>
      <w:r w:rsidR="007A146A" w:rsidRPr="00F321D8">
        <w:t>her a aktivit více poznávali a utužovali své vztahy ve třídě</w:t>
      </w:r>
      <w:r w:rsidRPr="00F321D8">
        <w:t xml:space="preserve">. </w:t>
      </w:r>
      <w:r w:rsidR="00AE1186" w:rsidRPr="00F321D8">
        <w:t>(</w:t>
      </w:r>
      <w:r w:rsidR="00F10621">
        <w:t>Účastnil</w:t>
      </w:r>
      <w:r w:rsidR="00AE1186" w:rsidRPr="00F321D8">
        <w:t>o se 20 žáků K3.)</w:t>
      </w:r>
    </w:p>
    <w:p w:rsidR="00793100" w:rsidRPr="00F321D8" w:rsidRDefault="00CC06B1" w:rsidP="00CD68B6">
      <w:pPr>
        <w:numPr>
          <w:ilvl w:val="1"/>
          <w:numId w:val="10"/>
        </w:numPr>
        <w:jc w:val="both"/>
      </w:pPr>
      <w:r w:rsidRPr="00F321D8">
        <w:t xml:space="preserve">V září se </w:t>
      </w:r>
      <w:r w:rsidR="00793100" w:rsidRPr="00F321D8">
        <w:t xml:space="preserve">realizoval </w:t>
      </w:r>
      <w:r w:rsidR="00B83AED" w:rsidRPr="00F321D8">
        <w:t>čtyřdenní a</w:t>
      </w:r>
      <w:r w:rsidR="00793100" w:rsidRPr="00F321D8">
        <w:t>daptační výjezd pro první ročník</w:t>
      </w:r>
      <w:r w:rsidR="00D52C29" w:rsidRPr="00F321D8">
        <w:t xml:space="preserve"> s</w:t>
      </w:r>
      <w:r w:rsidR="00B83AED" w:rsidRPr="00F321D8">
        <w:t> </w:t>
      </w:r>
      <w:r w:rsidR="00D52C29" w:rsidRPr="00F321D8">
        <w:t>cílem</w:t>
      </w:r>
      <w:r w:rsidR="00B83AED" w:rsidRPr="00F321D8">
        <w:t>, aby se žáci navzájem poznali prostřednictvím her a seznamovacích aktivit</w:t>
      </w:r>
      <w:r w:rsidR="00793100" w:rsidRPr="00F321D8">
        <w:t>.</w:t>
      </w:r>
      <w:r w:rsidR="00B83AED" w:rsidRPr="00F321D8">
        <w:t xml:space="preserve"> Na kurzu také společně vytvořili svá vlastní pravidla, podle kterých se ve třídě chovají.</w:t>
      </w:r>
      <w:r w:rsidR="00F10621">
        <w:t xml:space="preserve"> (</w:t>
      </w:r>
      <w:r w:rsidR="00F10621" w:rsidRPr="00F10621">
        <w:t>Účastnilo se 28 žáků K1</w:t>
      </w:r>
      <w:r w:rsidR="00E2390F">
        <w:t>.</w:t>
      </w:r>
      <w:r w:rsidR="00F10621">
        <w:t>)</w:t>
      </w:r>
    </w:p>
    <w:p w:rsidR="00590392" w:rsidRPr="00F321D8" w:rsidRDefault="00590392" w:rsidP="00CD68B6">
      <w:pPr>
        <w:numPr>
          <w:ilvl w:val="1"/>
          <w:numId w:val="10"/>
        </w:numPr>
        <w:jc w:val="both"/>
      </w:pPr>
      <w:r w:rsidRPr="00F321D8">
        <w:t>V lednu se konal lyžařský a turistický kurz, který byl určen primárně pro studenty prvního ročníku</w:t>
      </w:r>
      <w:r w:rsidR="00B54ECD" w:rsidRPr="00F321D8">
        <w:t>, ale</w:t>
      </w:r>
      <w:r w:rsidR="00BA1DC0" w:rsidRPr="00F321D8">
        <w:t xml:space="preserve"> zúčastnili se jej</w:t>
      </w:r>
      <w:r w:rsidR="00D23858" w:rsidRPr="00F321D8">
        <w:t xml:space="preserve"> také </w:t>
      </w:r>
      <w:r w:rsidR="001E4B7F">
        <w:t xml:space="preserve">část </w:t>
      </w:r>
      <w:r w:rsidR="00D23858" w:rsidRPr="00F321D8">
        <w:t>student</w:t>
      </w:r>
      <w:r w:rsidR="001E4B7F">
        <w:t>ů z</w:t>
      </w:r>
      <w:r w:rsidR="00D23858" w:rsidRPr="00F321D8">
        <w:t xml:space="preserve"> druhého ročníku.</w:t>
      </w:r>
    </w:p>
    <w:p w:rsidR="00412CA4" w:rsidRPr="00F321D8" w:rsidRDefault="00412CA4" w:rsidP="00CD68B6">
      <w:pPr>
        <w:numPr>
          <w:ilvl w:val="1"/>
          <w:numId w:val="10"/>
        </w:numPr>
        <w:jc w:val="both"/>
      </w:pPr>
      <w:r w:rsidRPr="00F321D8">
        <w:t>Studentské volby – akce na podporu zájmu studentů o společensko-politické dění.</w:t>
      </w:r>
    </w:p>
    <w:p w:rsidR="002C5FDC" w:rsidRPr="00F321D8" w:rsidRDefault="002C5FDC" w:rsidP="00C0286A">
      <w:pPr>
        <w:numPr>
          <w:ilvl w:val="1"/>
          <w:numId w:val="10"/>
        </w:numPr>
        <w:ind w:left="697" w:hanging="357"/>
        <w:jc w:val="both"/>
      </w:pPr>
      <w:r w:rsidRPr="00F321D8">
        <w:t>Naše škola dále pokra</w:t>
      </w:r>
      <w:r w:rsidR="00F86C3C" w:rsidRPr="00F321D8">
        <w:t>čuje v projektu Adopce na dálku</w:t>
      </w:r>
      <w:r w:rsidRPr="00F321D8">
        <w:t xml:space="preserve"> finanční </w:t>
      </w:r>
      <w:r w:rsidR="00104358" w:rsidRPr="00F321D8">
        <w:t>podporou školačky v Indii.</w:t>
      </w:r>
    </w:p>
    <w:p w:rsidR="00FF0165" w:rsidRPr="00F321D8" w:rsidRDefault="00FF0165" w:rsidP="00FF0165">
      <w:pPr>
        <w:pStyle w:val="Odstavecseseznamem"/>
        <w:numPr>
          <w:ilvl w:val="1"/>
          <w:numId w:val="10"/>
        </w:numPr>
      </w:pPr>
      <w:r w:rsidRPr="00F321D8">
        <w:t xml:space="preserve">Znalostí žáků z K2 z oblasti financí a </w:t>
      </w:r>
      <w:proofErr w:type="spellStart"/>
      <w:r w:rsidRPr="00F321D8">
        <w:t>kyberbezpečnosti</w:t>
      </w:r>
      <w:proofErr w:type="spellEnd"/>
      <w:r w:rsidRPr="00F321D8">
        <w:t xml:space="preserve"> byly rozvinuty v rámci projektu „Bankéři do škol“.</w:t>
      </w:r>
      <w:r w:rsidR="007A6378" w:rsidRPr="00F321D8">
        <w:t xml:space="preserve"> Tato třída byla také na exkurzi v České národní bance.</w:t>
      </w:r>
    </w:p>
    <w:p w:rsidR="001748CA" w:rsidRPr="00F321D8" w:rsidRDefault="001748CA" w:rsidP="00C0286A">
      <w:pPr>
        <w:numPr>
          <w:ilvl w:val="1"/>
          <w:numId w:val="10"/>
        </w:numPr>
        <w:ind w:left="697" w:hanging="357"/>
        <w:jc w:val="both"/>
      </w:pPr>
      <w:r w:rsidRPr="00F321D8">
        <w:t xml:space="preserve">V letošním školním roce jsme </w:t>
      </w:r>
      <w:r w:rsidR="00F150AE" w:rsidRPr="00F321D8">
        <w:t>opět zrealizovali oblíbený „Den naruby“</w:t>
      </w:r>
      <w:r w:rsidRPr="00F321D8">
        <w:t>,</w:t>
      </w:r>
      <w:r w:rsidR="00F150AE" w:rsidRPr="00F321D8">
        <w:t xml:space="preserve"> kdy studenti mají sami přednášky a workshopy pro ostatní</w:t>
      </w:r>
      <w:r w:rsidR="00E54AF5" w:rsidRPr="00F321D8">
        <w:t xml:space="preserve">; volí témata, která je zajímají. Jde o </w:t>
      </w:r>
      <w:r w:rsidRPr="00F321D8">
        <w:t xml:space="preserve">také </w:t>
      </w:r>
      <w:r w:rsidR="00E54AF5" w:rsidRPr="00F321D8">
        <w:t xml:space="preserve">o </w:t>
      </w:r>
      <w:r w:rsidRPr="00F321D8">
        <w:t>dobrou příležitost pro upevnění vzájemných vztahů a pozitivní atmosféry ve škole.</w:t>
      </w:r>
      <w:r w:rsidR="00B03CB7" w:rsidRPr="00F321D8">
        <w:t xml:space="preserve"> </w:t>
      </w:r>
    </w:p>
    <w:p w:rsidR="00174B28" w:rsidRPr="00F321D8" w:rsidRDefault="00174B28" w:rsidP="00174B28">
      <w:pPr>
        <w:numPr>
          <w:ilvl w:val="1"/>
          <w:numId w:val="10"/>
        </w:numPr>
        <w:jc w:val="both"/>
      </w:pPr>
      <w:r w:rsidRPr="00F321D8">
        <w:t>V letošním školním roce jsme opět zrealizovali Olympiádu v anglickém jazyce</w:t>
      </w:r>
      <w:r w:rsidR="00CE27AA" w:rsidRPr="00F321D8">
        <w:t xml:space="preserve"> a lingvistickou olympiádu</w:t>
      </w:r>
      <w:r w:rsidR="00254A05" w:rsidRPr="00F321D8">
        <w:t>, nově také olympiádu ve francouzském a německém jazyce</w:t>
      </w:r>
      <w:r w:rsidRPr="00F321D8">
        <w:t xml:space="preserve">. Prostřednictvím studia cizích jazyků se </w:t>
      </w:r>
      <w:r w:rsidR="00F52955" w:rsidRPr="00F321D8">
        <w:t>žác</w:t>
      </w:r>
      <w:r w:rsidRPr="00F321D8">
        <w:t>i učí rozumět jiným kulturám a etnikům</w:t>
      </w:r>
      <w:r w:rsidR="003033E3" w:rsidRPr="00F321D8">
        <w:t xml:space="preserve"> a tolerovat je,</w:t>
      </w:r>
      <w:r w:rsidRPr="00F321D8">
        <w:t xml:space="preserve"> což může pomoci předcházet nepochopení a konfliktům</w:t>
      </w:r>
      <w:r w:rsidR="0098491E" w:rsidRPr="00F321D8">
        <w:t xml:space="preserve"> v současném multikulturním světě</w:t>
      </w:r>
      <w:r w:rsidRPr="00F321D8">
        <w:t>.</w:t>
      </w:r>
      <w:r w:rsidR="00284FE6" w:rsidRPr="00F321D8">
        <w:t xml:space="preserve"> </w:t>
      </w:r>
    </w:p>
    <w:p w:rsidR="000B4126" w:rsidRPr="00F321D8" w:rsidRDefault="00D249A8" w:rsidP="00927273">
      <w:pPr>
        <w:pStyle w:val="Odstavecseseznamem"/>
        <w:numPr>
          <w:ilvl w:val="1"/>
          <w:numId w:val="10"/>
        </w:numPr>
        <w:jc w:val="both"/>
      </w:pPr>
      <w:r w:rsidRPr="00F321D8">
        <w:t>Pro</w:t>
      </w:r>
      <w:r w:rsidR="00CA54EB" w:rsidRPr="00F321D8">
        <w:t>běhl kurz první pomoci v K1 pod vedením Českého červeného kříže</w:t>
      </w:r>
      <w:r w:rsidRPr="00F321D8">
        <w:t>.</w:t>
      </w:r>
    </w:p>
    <w:p w:rsidR="004B3F9C" w:rsidRPr="00F321D8" w:rsidRDefault="00BF68EE" w:rsidP="00F16291">
      <w:pPr>
        <w:pStyle w:val="Odstavecseseznamem"/>
        <w:numPr>
          <w:ilvl w:val="1"/>
          <w:numId w:val="10"/>
        </w:numPr>
        <w:jc w:val="both"/>
      </w:pPr>
      <w:r w:rsidRPr="00F321D8">
        <w:lastRenderedPageBreak/>
        <w:t>P</w:t>
      </w:r>
      <w:r w:rsidR="004B3F9C" w:rsidRPr="00F321D8">
        <w:t>roběhl dvouhodinový workshop</w:t>
      </w:r>
      <w:r w:rsidR="00F16291" w:rsidRPr="00F321D8">
        <w:t xml:space="preserve"> o lidských právech</w:t>
      </w:r>
      <w:r w:rsidR="004B3F9C" w:rsidRPr="00F321D8">
        <w:t xml:space="preserve"> vedený lektory z mezinárodní organizace </w:t>
      </w:r>
      <w:proofErr w:type="spellStart"/>
      <w:r w:rsidR="004B3F9C" w:rsidRPr="00F321D8">
        <w:t>Amnesty</w:t>
      </w:r>
      <w:proofErr w:type="spellEnd"/>
      <w:r w:rsidR="004B3F9C" w:rsidRPr="00F321D8">
        <w:t xml:space="preserve"> International</w:t>
      </w:r>
      <w:r w:rsidR="00F16291" w:rsidRPr="00F321D8">
        <w:t xml:space="preserve"> </w:t>
      </w:r>
      <w:r w:rsidR="004B3F9C" w:rsidRPr="00F321D8">
        <w:t>ve třídě K2.</w:t>
      </w:r>
    </w:p>
    <w:p w:rsidR="003D7262" w:rsidRPr="00F321D8" w:rsidRDefault="003D7262" w:rsidP="00F16291">
      <w:pPr>
        <w:pStyle w:val="Odstavecseseznamem"/>
        <w:numPr>
          <w:ilvl w:val="1"/>
          <w:numId w:val="10"/>
        </w:numPr>
        <w:jc w:val="both"/>
      </w:pPr>
      <w:r w:rsidRPr="00F321D8">
        <w:t>Třída K3 se zúčastnila prezidentské debaty online „Zavolíme!“</w:t>
      </w:r>
    </w:p>
    <w:p w:rsidR="00882729" w:rsidRPr="00F321D8" w:rsidRDefault="00882729" w:rsidP="00F16291">
      <w:pPr>
        <w:pStyle w:val="Odstavecseseznamem"/>
        <w:numPr>
          <w:ilvl w:val="1"/>
          <w:numId w:val="10"/>
        </w:numPr>
        <w:jc w:val="both"/>
      </w:pPr>
      <w:r w:rsidRPr="00F321D8">
        <w:t>Do školy byli</w:t>
      </w:r>
      <w:r w:rsidR="00F6579C" w:rsidRPr="00F321D8">
        <w:t xml:space="preserve"> </w:t>
      </w:r>
      <w:r w:rsidRPr="00F321D8">
        <w:t xml:space="preserve">pozvání </w:t>
      </w:r>
      <w:proofErr w:type="spellStart"/>
      <w:r w:rsidRPr="00F321D8">
        <w:t>preventisté</w:t>
      </w:r>
      <w:proofErr w:type="spellEnd"/>
      <w:r w:rsidRPr="00F321D8">
        <w:t xml:space="preserve"> z Městské policie Praha, kdy pro jednotlivé třídy měli přednášky a následné besedy</w:t>
      </w:r>
      <w:r w:rsidR="001A321C" w:rsidRPr="00F321D8">
        <w:t xml:space="preserve"> na témata jako: Listina základních práv a svobod, Šikana, </w:t>
      </w:r>
      <w:proofErr w:type="spellStart"/>
      <w:r w:rsidR="001A321C" w:rsidRPr="00F321D8">
        <w:t>mobbing</w:t>
      </w:r>
      <w:proofErr w:type="spellEnd"/>
      <w:r w:rsidR="001A321C" w:rsidRPr="00F321D8">
        <w:t xml:space="preserve"> a </w:t>
      </w:r>
      <w:proofErr w:type="spellStart"/>
      <w:r w:rsidR="001A321C" w:rsidRPr="00F321D8">
        <w:t>bossing</w:t>
      </w:r>
      <w:proofErr w:type="spellEnd"/>
      <w:r w:rsidR="001A321C" w:rsidRPr="00F321D8">
        <w:t>, Kriminalita mladistvých, Právní vědomí</w:t>
      </w:r>
      <w:r w:rsidRPr="00F321D8">
        <w:t>.</w:t>
      </w:r>
    </w:p>
    <w:p w:rsidR="00F6579C" w:rsidRPr="00F321D8" w:rsidRDefault="00E46DD7" w:rsidP="00F16291">
      <w:pPr>
        <w:pStyle w:val="Odstavecseseznamem"/>
        <w:numPr>
          <w:ilvl w:val="1"/>
          <w:numId w:val="10"/>
        </w:numPr>
        <w:jc w:val="both"/>
      </w:pPr>
      <w:r w:rsidRPr="00F321D8">
        <w:t>Nově byl na naší škole organizován Den pro bezpečnost, v jehož rámci</w:t>
      </w:r>
      <w:r w:rsidR="006A6D28" w:rsidRPr="00F321D8">
        <w:t xml:space="preserve"> se ve všech třídách konaly přednášky, workshopy</w:t>
      </w:r>
      <w:r w:rsidR="00D7689E" w:rsidRPr="00F321D8">
        <w:t xml:space="preserve"> a besedy</w:t>
      </w:r>
      <w:r w:rsidR="007372F7" w:rsidRPr="00F321D8">
        <w:t xml:space="preserve"> pod vedením odborníků z Policie ČR, z Městské policie Praha a z Českého červeného kříže na témata jako: Prevence a bezpečné chování, Teorie a praxe první pomoci, Sebeobrana a oběť a Bezpečí dívek</w:t>
      </w:r>
      <w:r w:rsidR="005E29CA" w:rsidRPr="00F321D8">
        <w:t>.</w:t>
      </w:r>
      <w:r w:rsidR="007372F7" w:rsidRPr="00F321D8">
        <w:t xml:space="preserve"> Následná odezva a reflexe studentů</w:t>
      </w:r>
      <w:r w:rsidR="00744FE1" w:rsidRPr="00F321D8">
        <w:t xml:space="preserve"> na proběhnuvší program</w:t>
      </w:r>
      <w:r w:rsidR="007372F7" w:rsidRPr="00F321D8">
        <w:t xml:space="preserve"> byla kladná</w:t>
      </w:r>
      <w:r w:rsidR="006A6D28" w:rsidRPr="00F321D8">
        <w:t>.</w:t>
      </w:r>
    </w:p>
    <w:p w:rsidR="0084054D" w:rsidRPr="00F321D8" w:rsidRDefault="0084054D" w:rsidP="00F16291">
      <w:pPr>
        <w:pStyle w:val="Odstavecseseznamem"/>
        <w:numPr>
          <w:ilvl w:val="1"/>
          <w:numId w:val="10"/>
        </w:numPr>
        <w:jc w:val="both"/>
      </w:pPr>
      <w:r w:rsidRPr="00F321D8">
        <w:t xml:space="preserve">V K1 proběhl workshop centra </w:t>
      </w:r>
      <w:proofErr w:type="spellStart"/>
      <w:r w:rsidRPr="00F321D8">
        <w:t>Anabell</w:t>
      </w:r>
      <w:proofErr w:type="spellEnd"/>
      <w:r w:rsidRPr="00F321D8">
        <w:t xml:space="preserve"> o poruchách příjmu potravy.</w:t>
      </w:r>
    </w:p>
    <w:p w:rsidR="0037656C" w:rsidRPr="00F321D8" w:rsidRDefault="0037656C" w:rsidP="00F16291">
      <w:pPr>
        <w:pStyle w:val="Odstavecseseznamem"/>
        <w:numPr>
          <w:ilvl w:val="1"/>
          <w:numId w:val="10"/>
        </w:numPr>
        <w:jc w:val="both"/>
      </w:pPr>
      <w:r w:rsidRPr="00F321D8">
        <w:t>V K3 proběhla akce „Příšerky v hlavě“ – online úniková hra na téma kritické myšlení a ověřování pravostí informací na internetu.</w:t>
      </w:r>
    </w:p>
    <w:p w:rsidR="00C636EB" w:rsidRPr="00F321D8" w:rsidRDefault="00C636EB" w:rsidP="00F16291">
      <w:pPr>
        <w:pStyle w:val="Odstavecseseznamem"/>
        <w:numPr>
          <w:ilvl w:val="1"/>
          <w:numId w:val="10"/>
        </w:numPr>
        <w:jc w:val="both"/>
      </w:pPr>
      <w:r w:rsidRPr="00F321D8">
        <w:t>Nově byl zorganizován projektový den „Den Evropy“, jehož se zúčastnily třídy K1-K3. Prostřednictvím prezentací byli studenti seznámeni s charakteristikami jednotlivých zemí, což může vést ke zvýšení tolerance k jinakosti a seznámení s jinými kulturami</w:t>
      </w:r>
      <w:r w:rsidR="008957D0" w:rsidRPr="00F321D8">
        <w:t xml:space="preserve"> a etniky</w:t>
      </w:r>
      <w:r w:rsidRPr="00F321D8">
        <w:t>.</w:t>
      </w:r>
    </w:p>
    <w:p w:rsidR="000C5291" w:rsidRDefault="00664723" w:rsidP="00F16291">
      <w:pPr>
        <w:pStyle w:val="Odstavecseseznamem"/>
        <w:numPr>
          <w:ilvl w:val="1"/>
          <w:numId w:val="10"/>
        </w:numPr>
        <w:jc w:val="both"/>
      </w:pPr>
      <w:r w:rsidRPr="00F321D8">
        <w:t>Byla n</w:t>
      </w:r>
      <w:r w:rsidR="000C5291" w:rsidRPr="00F321D8">
        <w:t>avázána spolupráce s organizací Červená stužka. Její zástupce ve třídě K1 měl přednášku o problematice HIV, po níž následovala beseda.</w:t>
      </w:r>
    </w:p>
    <w:p w:rsidR="00792C11" w:rsidRPr="00F321D8" w:rsidRDefault="00792C11" w:rsidP="00F16291">
      <w:pPr>
        <w:pStyle w:val="Odstavecseseznamem"/>
        <w:numPr>
          <w:ilvl w:val="1"/>
          <w:numId w:val="10"/>
        </w:numPr>
        <w:jc w:val="both"/>
      </w:pPr>
      <w:r>
        <w:t>Na konci školního roku v červnu byly organizovány pro všechny třídy naší školy výlety jednodenní, ale i vícedenní. Zde studenti opět měli možnost se navzájem lépe poznat v neformálních kontextech, utužit vztahy v kolektivu, např. i díky organizovaným sportovním aktivitám (míčové hry), ale také se lépe poznat s jednotlivými vyučujícími, kteří s nimi na výletu byli.</w:t>
      </w:r>
    </w:p>
    <w:p w:rsidR="00927273" w:rsidRPr="00F321D8" w:rsidRDefault="00927273" w:rsidP="00927273">
      <w:pPr>
        <w:ind w:left="697"/>
        <w:jc w:val="both"/>
      </w:pPr>
    </w:p>
    <w:p w:rsidR="00B26D29" w:rsidRPr="00F321D8" w:rsidRDefault="00B26D29" w:rsidP="00EF29E8">
      <w:pPr>
        <w:ind w:left="697"/>
        <w:jc w:val="both"/>
        <w:rPr>
          <w:b/>
        </w:rPr>
      </w:pPr>
    </w:p>
    <w:p w:rsidR="007B49D3" w:rsidRPr="00F321D8" w:rsidRDefault="00FB39C4" w:rsidP="00B734AF">
      <w:pPr>
        <w:pStyle w:val="Odstavecseseznamem"/>
        <w:numPr>
          <w:ilvl w:val="0"/>
          <w:numId w:val="26"/>
        </w:numPr>
        <w:jc w:val="both"/>
      </w:pPr>
      <w:r w:rsidRPr="00F321D8">
        <w:rPr>
          <w:b/>
          <w:u w:val="single"/>
        </w:rPr>
        <w:t>Akce probíhající mimo školu</w:t>
      </w:r>
    </w:p>
    <w:p w:rsidR="00A90222" w:rsidRPr="00F321D8" w:rsidRDefault="00A90222" w:rsidP="00A90222">
      <w:pPr>
        <w:spacing w:before="240"/>
        <w:ind w:left="720"/>
        <w:jc w:val="both"/>
      </w:pPr>
    </w:p>
    <w:p w:rsidR="002C0DFC" w:rsidRPr="00F321D8" w:rsidRDefault="002C0DFC" w:rsidP="007B49D3">
      <w:pPr>
        <w:numPr>
          <w:ilvl w:val="1"/>
          <w:numId w:val="26"/>
        </w:numPr>
        <w:ind w:left="714" w:hanging="357"/>
        <w:jc w:val="both"/>
      </w:pPr>
      <w:r w:rsidRPr="00F321D8">
        <w:t>Proběhla panelová diskuse s kandidáty na primátora, jíž se zúčastnila třída K3 pod patronací DDM Prahy 2 v rámci akce „Komunálky pro mladé“.</w:t>
      </w:r>
      <w:r w:rsidR="00676730" w:rsidRPr="00F321D8">
        <w:t xml:space="preserve"> Stejná třída se pod patronací DDM Prahy 2 zúčastnila akce „Panelová diskuze </w:t>
      </w:r>
      <w:proofErr w:type="spellStart"/>
      <w:r w:rsidR="00676730" w:rsidRPr="00F321D8">
        <w:t>reflektujicí</w:t>
      </w:r>
      <w:proofErr w:type="spellEnd"/>
      <w:r w:rsidR="00676730" w:rsidRPr="00F321D8">
        <w:t xml:space="preserve"> české předsednictví EU.“</w:t>
      </w:r>
    </w:p>
    <w:p w:rsidR="00B31148" w:rsidRPr="00F321D8" w:rsidRDefault="00B31148" w:rsidP="007B49D3">
      <w:pPr>
        <w:numPr>
          <w:ilvl w:val="1"/>
          <w:numId w:val="26"/>
        </w:numPr>
        <w:ind w:left="714" w:hanging="357"/>
        <w:jc w:val="both"/>
      </w:pPr>
      <w:r w:rsidRPr="00F321D8">
        <w:t>V listopadu se třída K4 účastnila akce „Sázení krokusů jako symbolu obětí holocaustu</w:t>
      </w:r>
      <w:r w:rsidR="0027336F" w:rsidRPr="00F321D8">
        <w:t>.</w:t>
      </w:r>
      <w:r w:rsidRPr="00F321D8">
        <w:t xml:space="preserve">“ </w:t>
      </w:r>
    </w:p>
    <w:p w:rsidR="00AA7B77" w:rsidRPr="00F321D8" w:rsidRDefault="00AA7B77" w:rsidP="007B49D3">
      <w:pPr>
        <w:numPr>
          <w:ilvl w:val="1"/>
          <w:numId w:val="26"/>
        </w:numPr>
        <w:ind w:left="714" w:hanging="357"/>
        <w:jc w:val="both"/>
      </w:pPr>
      <w:r w:rsidRPr="00F321D8">
        <w:t>Proběhla adventní exkurze do Drážďan</w:t>
      </w:r>
      <w:r w:rsidR="00CF3D94" w:rsidRPr="00F321D8">
        <w:t xml:space="preserve"> a také exkurze do mediatéky Francouzského institutu – akce na podporu poznávání jiných kultur a</w:t>
      </w:r>
      <w:r w:rsidR="00A07F46" w:rsidRPr="00F321D8">
        <w:t xml:space="preserve"> etnik, což může pomoci předcházet nepochopení a konfliktům v současném multikulturním světě. Tyto akci též mohou napomoci</w:t>
      </w:r>
      <w:r w:rsidR="00CF3D94" w:rsidRPr="00F321D8">
        <w:t xml:space="preserve"> zvýšení a utužení motivace ke studiu druhých cizích jazyků.</w:t>
      </w:r>
    </w:p>
    <w:p w:rsidR="00932F05" w:rsidRPr="00F321D8" w:rsidRDefault="000B1EF7" w:rsidP="00081F18">
      <w:pPr>
        <w:numPr>
          <w:ilvl w:val="1"/>
          <w:numId w:val="26"/>
        </w:numPr>
        <w:ind w:left="714" w:hanging="357"/>
        <w:jc w:val="both"/>
      </w:pPr>
      <w:r w:rsidRPr="00F321D8">
        <w:t xml:space="preserve">Filmová představení v rámci festivalu </w:t>
      </w:r>
      <w:r w:rsidR="00210F42" w:rsidRPr="00F321D8">
        <w:t xml:space="preserve">o lidských právech </w:t>
      </w:r>
      <w:r w:rsidRPr="00F321D8">
        <w:t xml:space="preserve">Jeden svět </w:t>
      </w:r>
      <w:r w:rsidR="002D3B67" w:rsidRPr="00F321D8">
        <w:t>–</w:t>
      </w:r>
      <w:r w:rsidRPr="00F321D8">
        <w:t xml:space="preserve"> </w:t>
      </w:r>
      <w:r w:rsidR="00862FD9" w:rsidRPr="00F321D8">
        <w:t>projekce dokumentárního</w:t>
      </w:r>
      <w:r w:rsidR="00210F42" w:rsidRPr="00F321D8">
        <w:t xml:space="preserve"> snímku Mladí Rusové na útěku v kině Atlas (K1 a K3), K2 se v kině Světozor podívala se snímkem Iluze hojnosti na ekologickou devastaci v Latinské Americe a žáci ze třídy K4 v kině Lucerna zhlédli film Sloní matka z prostředí Thajska. Po projekc</w:t>
      </w:r>
      <w:r w:rsidR="00A94E79" w:rsidRPr="00F321D8">
        <w:t>ích</w:t>
      </w:r>
      <w:r w:rsidR="00210F42" w:rsidRPr="00F321D8">
        <w:t xml:space="preserve"> film</w:t>
      </w:r>
      <w:r w:rsidR="00A94E79" w:rsidRPr="00F321D8">
        <w:t>ů</w:t>
      </w:r>
      <w:r w:rsidR="00210F42" w:rsidRPr="00F321D8">
        <w:t xml:space="preserve"> následoval</w:t>
      </w:r>
      <w:r w:rsidR="00A94E79" w:rsidRPr="00F321D8">
        <w:t>y v jednotlivých kinech</w:t>
      </w:r>
      <w:r w:rsidR="00210F42" w:rsidRPr="00F321D8">
        <w:t xml:space="preserve"> diskuse s pozvaným</w:t>
      </w:r>
      <w:r w:rsidR="00EF4810" w:rsidRPr="00F321D8">
        <w:t>i</w:t>
      </w:r>
      <w:r w:rsidR="00210F42" w:rsidRPr="00F321D8">
        <w:t xml:space="preserve"> host</w:t>
      </w:r>
      <w:r w:rsidR="00EF4810" w:rsidRPr="00F321D8">
        <w:t>y</w:t>
      </w:r>
      <w:r w:rsidR="00210F42" w:rsidRPr="00F321D8">
        <w:t>.</w:t>
      </w:r>
    </w:p>
    <w:p w:rsidR="00045690" w:rsidRPr="00F321D8" w:rsidRDefault="004551F3" w:rsidP="004551F3">
      <w:pPr>
        <w:ind w:left="705" w:hanging="705"/>
        <w:jc w:val="both"/>
      </w:pPr>
      <w:r w:rsidRPr="00F321D8">
        <w:t>5.5</w:t>
      </w:r>
      <w:r w:rsidRPr="00F321D8">
        <w:tab/>
      </w:r>
      <w:r w:rsidR="00F6579C" w:rsidRPr="00F321D8">
        <w:t xml:space="preserve">Probíhaly exkurze do muzeí, galerií, např. třída K1 se vypravila do Náprstkova muzea </w:t>
      </w:r>
      <w:r w:rsidR="00081F18" w:rsidRPr="00F321D8">
        <w:t xml:space="preserve"> </w:t>
      </w:r>
      <w:r w:rsidR="003B6637" w:rsidRPr="00F321D8">
        <w:t xml:space="preserve"> </w:t>
      </w:r>
      <w:r w:rsidR="00235DB9" w:rsidRPr="00F321D8">
        <w:t xml:space="preserve">a </w:t>
      </w:r>
      <w:r w:rsidR="00ED77D0" w:rsidRPr="00F321D8">
        <w:t xml:space="preserve">K4 </w:t>
      </w:r>
      <w:r w:rsidR="00235DB9" w:rsidRPr="00F321D8">
        <w:t>do Evropského domu</w:t>
      </w:r>
      <w:r w:rsidR="00B9577E" w:rsidRPr="00F321D8">
        <w:t xml:space="preserve"> </w:t>
      </w:r>
      <w:r w:rsidR="00F6579C" w:rsidRPr="00F321D8">
        <w:t>(poznávání jiných kultur</w:t>
      </w:r>
      <w:r w:rsidR="00235DB9" w:rsidRPr="00F321D8">
        <w:t>, tolerance k jinakosti</w:t>
      </w:r>
      <w:r w:rsidR="00F6579C" w:rsidRPr="00F321D8">
        <w:t xml:space="preserve">), třída K4 do Muzea komunismu, </w:t>
      </w:r>
      <w:r w:rsidR="0054298B" w:rsidRPr="00F321D8">
        <w:t>což</w:t>
      </w:r>
      <w:r w:rsidR="00F6579C" w:rsidRPr="00F321D8">
        <w:t xml:space="preserve"> napomohlo porozumět problematice totalitních režimů.</w:t>
      </w:r>
    </w:p>
    <w:p w:rsidR="00AA7B77" w:rsidRPr="00F321D8" w:rsidRDefault="00AA7B77" w:rsidP="00AA7B77">
      <w:pPr>
        <w:jc w:val="both"/>
      </w:pPr>
    </w:p>
    <w:p w:rsidR="00895B7D" w:rsidRPr="00F321D8" w:rsidRDefault="00895B7D" w:rsidP="00895B7D">
      <w:pPr>
        <w:ind w:left="720"/>
        <w:jc w:val="both"/>
      </w:pPr>
    </w:p>
    <w:p w:rsidR="002C082D" w:rsidRPr="00F321D8" w:rsidRDefault="002C082D" w:rsidP="002C082D">
      <w:pPr>
        <w:ind w:left="720"/>
        <w:jc w:val="both"/>
      </w:pPr>
    </w:p>
    <w:p w:rsidR="00B5467B" w:rsidRPr="00F321D8" w:rsidRDefault="00932F05" w:rsidP="00D702CC">
      <w:pPr>
        <w:pStyle w:val="Odstavecseseznamem"/>
        <w:numPr>
          <w:ilvl w:val="0"/>
          <w:numId w:val="31"/>
        </w:numPr>
        <w:jc w:val="both"/>
      </w:pPr>
      <w:r w:rsidRPr="00F321D8">
        <w:rPr>
          <w:b/>
          <w:bCs/>
          <w:u w:val="single"/>
        </w:rPr>
        <w:lastRenderedPageBreak/>
        <w:t>P</w:t>
      </w:r>
      <w:r w:rsidR="00B5467B" w:rsidRPr="00F321D8">
        <w:rPr>
          <w:b/>
          <w:bCs/>
          <w:u w:val="single"/>
        </w:rPr>
        <w:t>římá práce s</w:t>
      </w:r>
      <w:r w:rsidR="00FF6D1C" w:rsidRPr="00F321D8">
        <w:rPr>
          <w:b/>
          <w:bCs/>
          <w:u w:val="single"/>
        </w:rPr>
        <w:t> </w:t>
      </w:r>
      <w:r w:rsidR="00B5467B" w:rsidRPr="00F321D8">
        <w:rPr>
          <w:b/>
          <w:bCs/>
          <w:u w:val="single"/>
        </w:rPr>
        <w:t>jednotlivci</w:t>
      </w:r>
    </w:p>
    <w:p w:rsidR="00FF6D1C" w:rsidRPr="00F321D8" w:rsidRDefault="00FF6D1C" w:rsidP="00FF6D1C">
      <w:pPr>
        <w:pStyle w:val="Odstavecseseznamem"/>
        <w:jc w:val="both"/>
        <w:rPr>
          <w:b/>
          <w:bCs/>
          <w:u w:val="single"/>
        </w:rPr>
      </w:pPr>
    </w:p>
    <w:p w:rsidR="00FF6D1C" w:rsidRDefault="00FF6D1C" w:rsidP="00FF6D1C">
      <w:pPr>
        <w:pStyle w:val="Odstavecseseznamem"/>
        <w:jc w:val="both"/>
      </w:pPr>
      <w:r w:rsidRPr="00F321D8">
        <w:t>Řešení problémů</w:t>
      </w:r>
      <w:r w:rsidR="00B03CB7" w:rsidRPr="00F321D8">
        <w:t xml:space="preserve"> v</w:t>
      </w:r>
      <w:r w:rsidR="003E2445">
        <w:t xml:space="preserve"> K1, K2, K3 a </w:t>
      </w:r>
      <w:r w:rsidR="00B03CB7" w:rsidRPr="00F321D8">
        <w:t>K</w:t>
      </w:r>
      <w:r w:rsidR="00F85414" w:rsidRPr="00F321D8">
        <w:t>4</w:t>
      </w:r>
      <w:r w:rsidR="00B03CB7" w:rsidRPr="00F321D8">
        <w:t xml:space="preserve"> vzniklých nevhodnou</w:t>
      </w:r>
      <w:r w:rsidR="00927273" w:rsidRPr="00F321D8">
        <w:t xml:space="preserve"> komunikací </w:t>
      </w:r>
      <w:r w:rsidR="00901B34" w:rsidRPr="00F321D8">
        <w:t>a</w:t>
      </w:r>
      <w:r w:rsidR="00BF341C">
        <w:t>/nebo</w:t>
      </w:r>
      <w:r w:rsidR="00901B34" w:rsidRPr="00F321D8">
        <w:t xml:space="preserve"> chováním </w:t>
      </w:r>
      <w:r w:rsidR="003E2445">
        <w:t>jednotlivých žáků</w:t>
      </w:r>
      <w:r w:rsidR="00927273" w:rsidRPr="00F321D8">
        <w:t xml:space="preserve"> </w:t>
      </w:r>
      <w:r w:rsidR="00203A9D" w:rsidRPr="00F321D8">
        <w:t>s</w:t>
      </w:r>
      <w:r w:rsidR="00B03CB7" w:rsidRPr="00F321D8">
        <w:t xml:space="preserve"> jejími spolužáky. </w:t>
      </w:r>
      <w:r w:rsidR="0056052B" w:rsidRPr="00F321D8">
        <w:t>Proběhl</w:t>
      </w:r>
      <w:r w:rsidR="003E2445">
        <w:t>a</w:t>
      </w:r>
      <w:r w:rsidR="0056052B" w:rsidRPr="00F321D8">
        <w:t xml:space="preserve"> setkání s</w:t>
      </w:r>
      <w:r w:rsidR="00244117">
        <w:t xml:space="preserve"> dotčeným </w:t>
      </w:r>
      <w:r w:rsidR="003E2445">
        <w:t>žákem/</w:t>
      </w:r>
      <w:r w:rsidR="0056052B" w:rsidRPr="00F321D8">
        <w:t xml:space="preserve">žákyní, </w:t>
      </w:r>
      <w:r w:rsidR="003E2445">
        <w:t>rodičem (rodiči)</w:t>
      </w:r>
      <w:r w:rsidR="0056052B" w:rsidRPr="00F321D8">
        <w:t>, výchovnou poradkyní/ředitelkou školy</w:t>
      </w:r>
      <w:r w:rsidR="003E2445">
        <w:t>,</w:t>
      </w:r>
      <w:r w:rsidR="0056052B" w:rsidRPr="00F321D8">
        <w:t xml:space="preserve"> metodikem prevence</w:t>
      </w:r>
      <w:r w:rsidR="003E2445">
        <w:t>, školní psycholožkou, v jednom případě též se</w:t>
      </w:r>
      <w:r w:rsidR="003E2445" w:rsidRPr="003E2445">
        <w:t xml:space="preserve"> speciální pedagožkou i psycholožkou ze SPC</w:t>
      </w:r>
      <w:r w:rsidR="003E2445">
        <w:t>.</w:t>
      </w:r>
    </w:p>
    <w:p w:rsidR="003E2445" w:rsidRPr="00F321D8" w:rsidRDefault="003E2445" w:rsidP="00FF6D1C">
      <w:pPr>
        <w:pStyle w:val="Odstavecseseznamem"/>
        <w:jc w:val="both"/>
      </w:pPr>
    </w:p>
    <w:p w:rsidR="00927273" w:rsidRPr="00F321D8" w:rsidRDefault="00506C61" w:rsidP="00FF6D1C">
      <w:pPr>
        <w:pStyle w:val="Odstavecseseznamem"/>
        <w:jc w:val="both"/>
      </w:pPr>
      <w:r w:rsidRPr="00F321D8">
        <w:t xml:space="preserve">Řešení vysokých absencí </w:t>
      </w:r>
      <w:r w:rsidR="003E2445">
        <w:t xml:space="preserve">jednotlivých </w:t>
      </w:r>
      <w:r w:rsidRPr="00F321D8">
        <w:t>žáků</w:t>
      </w:r>
      <w:r w:rsidR="00927273" w:rsidRPr="00F321D8">
        <w:t xml:space="preserve"> v</w:t>
      </w:r>
      <w:r w:rsidR="003E2445">
        <w:t> </w:t>
      </w:r>
      <w:r w:rsidR="00927273" w:rsidRPr="00F321D8">
        <w:t>K</w:t>
      </w:r>
      <w:r w:rsidR="003E2445">
        <w:t>1, K2, K3</w:t>
      </w:r>
      <w:r w:rsidR="00F85414" w:rsidRPr="00F321D8">
        <w:t xml:space="preserve"> a K</w:t>
      </w:r>
      <w:r w:rsidR="003E2445">
        <w:t>4</w:t>
      </w:r>
      <w:r w:rsidRPr="00F321D8">
        <w:t>.</w:t>
      </w:r>
      <w:r w:rsidR="00FF1FC5" w:rsidRPr="00F321D8">
        <w:t xml:space="preserve"> Nastolení „režimu lékař“ u </w:t>
      </w:r>
      <w:r w:rsidR="008B5EAD" w:rsidRPr="00F321D8">
        <w:t>dotčených</w:t>
      </w:r>
      <w:r w:rsidR="00FF1FC5" w:rsidRPr="00F321D8">
        <w:t xml:space="preserve"> studentů, kdy potřebují všechny absence dokládat razítkem od lékaře.</w:t>
      </w:r>
      <w:r w:rsidR="00F473BE" w:rsidRPr="00F321D8">
        <w:t xml:space="preserve"> V</w:t>
      </w:r>
      <w:r w:rsidR="00CC67C4">
        <w:t xml:space="preserve"> jisté </w:t>
      </w:r>
      <w:r w:rsidR="00F473BE" w:rsidRPr="00F321D8">
        <w:t xml:space="preserve">části případů mělo </w:t>
      </w:r>
      <w:r w:rsidR="001D1A0A" w:rsidRPr="00F321D8">
        <w:t xml:space="preserve">opatření </w:t>
      </w:r>
      <w:r w:rsidR="00F473BE" w:rsidRPr="00F321D8">
        <w:t>za následek razantní zlepšení docházky.</w:t>
      </w:r>
    </w:p>
    <w:p w:rsidR="009C731B" w:rsidRPr="00F321D8" w:rsidRDefault="009C731B" w:rsidP="00FF6D1C">
      <w:pPr>
        <w:pStyle w:val="Odstavecseseznamem"/>
        <w:jc w:val="both"/>
      </w:pPr>
    </w:p>
    <w:p w:rsidR="005077D3" w:rsidRPr="00F321D8" w:rsidRDefault="005077D3" w:rsidP="009C731B">
      <w:pPr>
        <w:pStyle w:val="Odstavecseseznamem"/>
        <w:jc w:val="both"/>
      </w:pPr>
      <w:r w:rsidRPr="00F321D8">
        <w:t>Podpora žákyně s odlišným mateřským jazykem z K3,</w:t>
      </w:r>
      <w:r w:rsidR="003E2445">
        <w:t xml:space="preserve"> celkově jí bylo poskytnuto</w:t>
      </w:r>
      <w:r w:rsidRPr="00F321D8">
        <w:t xml:space="preserve"> </w:t>
      </w:r>
      <w:r w:rsidR="003E2445">
        <w:t xml:space="preserve">doučování v rozsahu </w:t>
      </w:r>
      <w:r w:rsidRPr="00F321D8">
        <w:t>32 hodin</w:t>
      </w:r>
      <w:r w:rsidR="003E2445">
        <w:t xml:space="preserve"> ve školním roce 2022</w:t>
      </w:r>
      <w:r w:rsidRPr="00F321D8">
        <w:t>/</w:t>
      </w:r>
      <w:r w:rsidR="003E2445">
        <w:t>2023</w:t>
      </w:r>
      <w:r w:rsidRPr="00F321D8">
        <w:t>.</w:t>
      </w:r>
    </w:p>
    <w:p w:rsidR="00C82769" w:rsidRPr="00F321D8" w:rsidRDefault="00C82769" w:rsidP="009C731B">
      <w:pPr>
        <w:pStyle w:val="Odstavecseseznamem"/>
        <w:jc w:val="both"/>
      </w:pPr>
    </w:p>
    <w:p w:rsidR="00C82769" w:rsidRPr="00F321D8" w:rsidRDefault="00244117" w:rsidP="009C731B">
      <w:pPr>
        <w:pStyle w:val="Odstavecseseznamem"/>
        <w:jc w:val="both"/>
      </w:pPr>
      <w:r w:rsidRPr="00244117">
        <w:t xml:space="preserve">Jednotliví žáci </w:t>
      </w:r>
      <w:r>
        <w:t xml:space="preserve">K1-K4 </w:t>
      </w:r>
      <w:r w:rsidRPr="00244117">
        <w:t xml:space="preserve">využívali služeb školní psycholožky v průběhu celého školního roku, někteří opakovaně nebo pravidelně. </w:t>
      </w:r>
      <w:r w:rsidR="00C82769" w:rsidRPr="00F321D8">
        <w:t xml:space="preserve">Konzultace se </w:t>
      </w:r>
      <w:r>
        <w:t>konaly zejména z důvodů</w:t>
      </w:r>
      <w:r w:rsidR="00A23E4E">
        <w:t xml:space="preserve"> jako</w:t>
      </w:r>
      <w:r w:rsidR="00641BE3" w:rsidRPr="00F321D8">
        <w:t>:</w:t>
      </w:r>
      <w:r w:rsidR="00C82769" w:rsidRPr="00F321D8">
        <w:t xml:space="preserve"> špatn</w:t>
      </w:r>
      <w:r w:rsidR="00641BE3" w:rsidRPr="00F321D8">
        <w:t>ý</w:t>
      </w:r>
      <w:r w:rsidR="00C82769" w:rsidRPr="00F321D8">
        <w:t xml:space="preserve"> prospěch, vysok</w:t>
      </w:r>
      <w:r w:rsidR="00641BE3" w:rsidRPr="00F321D8">
        <w:t>é</w:t>
      </w:r>
      <w:r w:rsidR="00C82769" w:rsidRPr="00F321D8">
        <w:t xml:space="preserve"> absenc</w:t>
      </w:r>
      <w:r w:rsidR="00641BE3" w:rsidRPr="00F321D8">
        <w:t>e</w:t>
      </w:r>
      <w:r w:rsidR="00C82769" w:rsidRPr="00F321D8">
        <w:t>, problém</w:t>
      </w:r>
      <w:r w:rsidR="00641BE3" w:rsidRPr="00F321D8">
        <w:t>y</w:t>
      </w:r>
      <w:r w:rsidR="00C82769" w:rsidRPr="00F321D8">
        <w:t xml:space="preserve"> v chování, osobní problém</w:t>
      </w:r>
      <w:r w:rsidR="00641BE3" w:rsidRPr="00F321D8">
        <w:t>y</w:t>
      </w:r>
      <w:r w:rsidR="00C82769" w:rsidRPr="00F321D8">
        <w:t>,</w:t>
      </w:r>
      <w:r>
        <w:t xml:space="preserve"> rodinné problémy,</w:t>
      </w:r>
      <w:r w:rsidR="00641BE3" w:rsidRPr="00F321D8">
        <w:t xml:space="preserve"> </w:t>
      </w:r>
      <w:r>
        <w:t>problémy</w:t>
      </w:r>
      <w:r w:rsidR="00641BE3" w:rsidRPr="00F321D8">
        <w:t xml:space="preserve"> s</w:t>
      </w:r>
      <w:r w:rsidR="00B6395A">
        <w:t> </w:t>
      </w:r>
      <w:r w:rsidR="00641BE3" w:rsidRPr="00F321D8">
        <w:t>učením</w:t>
      </w:r>
      <w:r w:rsidR="00B6395A">
        <w:t xml:space="preserve"> (techniky a hygiena učení)</w:t>
      </w:r>
      <w:r w:rsidR="00641BE3" w:rsidRPr="00F321D8">
        <w:t xml:space="preserve">, </w:t>
      </w:r>
      <w:r w:rsidR="00C82769" w:rsidRPr="00F321D8">
        <w:t>budoucí profesní orientace</w:t>
      </w:r>
      <w:r w:rsidR="006D4242" w:rsidRPr="00F321D8">
        <w:t xml:space="preserve">. Studenti </w:t>
      </w:r>
      <w:r w:rsidR="00641BE3" w:rsidRPr="00F321D8">
        <w:t xml:space="preserve">ale </w:t>
      </w:r>
      <w:r w:rsidR="006D4242" w:rsidRPr="00F321D8">
        <w:t xml:space="preserve">řešili </w:t>
      </w:r>
      <w:r w:rsidR="00641BE3" w:rsidRPr="00F321D8">
        <w:t>i témata jako prevence školního neúspěchu</w:t>
      </w:r>
      <w:r w:rsidR="003D4F96">
        <w:t xml:space="preserve"> a</w:t>
      </w:r>
      <w:r w:rsidR="00B6395A">
        <w:t xml:space="preserve"> prevence předčasného</w:t>
      </w:r>
      <w:r w:rsidR="003D4F96">
        <w:t xml:space="preserve"> odchodu ze </w:t>
      </w:r>
      <w:r w:rsidR="00CA1A06">
        <w:t>vzdělávání</w:t>
      </w:r>
      <w:r w:rsidR="003D4F96">
        <w:t>.</w:t>
      </w:r>
      <w:r w:rsidR="00641BE3" w:rsidRPr="00F321D8">
        <w:t xml:space="preserve"> </w:t>
      </w:r>
      <w:r w:rsidR="00C82769" w:rsidRPr="00F321D8">
        <w:t xml:space="preserve"> </w:t>
      </w:r>
      <w:r w:rsidR="00567805">
        <w:t>Probíhaly k</w:t>
      </w:r>
      <w:r w:rsidR="00C82769" w:rsidRPr="00F321D8">
        <w:t>onzultace pro učitele v oblasti výchovy a vzdělávání</w:t>
      </w:r>
      <w:r w:rsidR="00641BE3" w:rsidRPr="00F321D8">
        <w:t xml:space="preserve">, např. podpora spolupráce třídy a třídního učitele, </w:t>
      </w:r>
      <w:r w:rsidR="006D4242" w:rsidRPr="00F321D8">
        <w:t xml:space="preserve">zvýšení </w:t>
      </w:r>
      <w:r w:rsidR="00641BE3" w:rsidRPr="00F321D8">
        <w:t>motivace k učení druhých cizích jazyků.</w:t>
      </w:r>
    </w:p>
    <w:p w:rsidR="00932653" w:rsidRPr="00F321D8" w:rsidRDefault="00932653" w:rsidP="006D6784">
      <w:pPr>
        <w:numPr>
          <w:ilvl w:val="0"/>
          <w:numId w:val="14"/>
        </w:numPr>
        <w:spacing w:before="240"/>
        <w:jc w:val="both"/>
      </w:pPr>
      <w:r w:rsidRPr="00F321D8">
        <w:rPr>
          <w:b/>
          <w:u w:val="single"/>
        </w:rPr>
        <w:t>Přímá práce s</w:t>
      </w:r>
      <w:r w:rsidR="00325DB4" w:rsidRPr="00F321D8">
        <w:rPr>
          <w:b/>
          <w:u w:val="single"/>
        </w:rPr>
        <w:t>e</w:t>
      </w:r>
      <w:r w:rsidRPr="00F321D8">
        <w:rPr>
          <w:b/>
          <w:u w:val="single"/>
        </w:rPr>
        <w:t> třídami</w:t>
      </w:r>
    </w:p>
    <w:p w:rsidR="00D87351" w:rsidRPr="00F321D8" w:rsidRDefault="00C53021" w:rsidP="00175132">
      <w:pPr>
        <w:numPr>
          <w:ilvl w:val="1"/>
          <w:numId w:val="14"/>
        </w:numPr>
        <w:spacing w:before="240"/>
        <w:ind w:left="709"/>
        <w:jc w:val="both"/>
      </w:pPr>
      <w:r>
        <w:t>V třídách K1-K4 probíhaly t</w:t>
      </w:r>
      <w:r w:rsidR="00B03CB7" w:rsidRPr="00F321D8">
        <w:t>řídnické hodiny, na kterých se řešily aktuální problémy jednotlivých tříd</w:t>
      </w:r>
      <w:r w:rsidR="00764E4A">
        <w:t>, např. chování některých žáků, organizace maturitního a imatrikulačního plesu.</w:t>
      </w:r>
    </w:p>
    <w:p w:rsidR="00914F6C" w:rsidRPr="00F321D8" w:rsidRDefault="00914F6C" w:rsidP="00175132">
      <w:pPr>
        <w:numPr>
          <w:ilvl w:val="1"/>
          <w:numId w:val="14"/>
        </w:numPr>
        <w:spacing w:before="240"/>
        <w:ind w:left="709"/>
        <w:jc w:val="both"/>
      </w:pPr>
      <w:r w:rsidRPr="00F321D8">
        <w:t xml:space="preserve">Ve třídě K4 byl organizací </w:t>
      </w:r>
      <w:r w:rsidR="00764E4A">
        <w:t>F</w:t>
      </w:r>
      <w:r w:rsidRPr="00F321D8">
        <w:t xml:space="preserve">okus Praha, </w:t>
      </w:r>
      <w:proofErr w:type="spellStart"/>
      <w:r w:rsidRPr="00F321D8">
        <w:t>z.ú</w:t>
      </w:r>
      <w:proofErr w:type="spellEnd"/>
      <w:r w:rsidR="001F0D47">
        <w:t>.</w:t>
      </w:r>
      <w:r w:rsidRPr="00F321D8">
        <w:t xml:space="preserve"> zrealizován program o duševním zdraví „Blázníš? No a!“</w:t>
      </w:r>
      <w:r w:rsidR="009671C7" w:rsidRPr="00F321D8">
        <w:t xml:space="preserve">. </w:t>
      </w:r>
    </w:p>
    <w:p w:rsidR="009671C7" w:rsidRPr="00F321D8" w:rsidRDefault="009671C7" w:rsidP="00175132">
      <w:pPr>
        <w:numPr>
          <w:ilvl w:val="1"/>
          <w:numId w:val="14"/>
        </w:numPr>
        <w:spacing w:before="240"/>
        <w:ind w:left="709"/>
        <w:jc w:val="both"/>
      </w:pPr>
      <w:r w:rsidRPr="00F321D8">
        <w:t>V K2 a V K1 proběhly besedy o sexuálním zdraví a workshopy organizace Rozkoš bez rizika.</w:t>
      </w:r>
    </w:p>
    <w:p w:rsidR="00A04FA3" w:rsidRPr="00F321D8" w:rsidRDefault="00A04FA3" w:rsidP="00175132">
      <w:pPr>
        <w:numPr>
          <w:ilvl w:val="1"/>
          <w:numId w:val="14"/>
        </w:numPr>
        <w:spacing w:before="240"/>
        <w:ind w:left="709"/>
        <w:jc w:val="both"/>
      </w:pPr>
      <w:r w:rsidRPr="00F321D8">
        <w:t>Ve všech třídách proběhl projektový den „Den pro psychické zdraví“, jež mimo jiné zahrnoval tříhodinový program „Nepanikař“ od stejnojmenné organizace, besedu s tvůrcem projektu „Správný start“ zaměřený na mladé lidi, kteří prošli ústavní výchovou, ale i tematické dvouhodinovky zaměřené na extremismus, poruchy spánku, poruchy příjmu potravy a na problematiku migrace</w:t>
      </w:r>
      <w:r w:rsidR="00F9138F" w:rsidRPr="00F321D8">
        <w:t xml:space="preserve"> z nabídky organizace Jeden svět na školách</w:t>
      </w:r>
      <w:r w:rsidRPr="00F321D8">
        <w:t>.</w:t>
      </w:r>
      <w:r w:rsidR="00CA3E71" w:rsidRPr="00F321D8">
        <w:t xml:space="preserve"> Následné reflexe studentů na tento program vyznívaly pozitivně.</w:t>
      </w:r>
    </w:p>
    <w:p w:rsidR="00010B6A" w:rsidRPr="00F321D8" w:rsidRDefault="00010B6A" w:rsidP="00175132">
      <w:pPr>
        <w:numPr>
          <w:ilvl w:val="1"/>
          <w:numId w:val="14"/>
        </w:numPr>
        <w:spacing w:before="240"/>
        <w:ind w:left="709"/>
        <w:jc w:val="both"/>
      </w:pPr>
      <w:r w:rsidRPr="00F321D8">
        <w:t>V</w:t>
      </w:r>
      <w:r w:rsidR="00927273" w:rsidRPr="00F321D8">
        <w:t>e</w:t>
      </w:r>
      <w:r w:rsidRPr="00F321D8">
        <w:t> třídách K1</w:t>
      </w:r>
      <w:r w:rsidR="007C79B5" w:rsidRPr="00F321D8">
        <w:t>-K4</w:t>
      </w:r>
      <w:r w:rsidRPr="00F321D8">
        <w:t xml:space="preserve"> proběhla v </w:t>
      </w:r>
      <w:r w:rsidR="007C79B5" w:rsidRPr="00F321D8">
        <w:t>listopadu</w:t>
      </w:r>
      <w:r w:rsidRPr="00F321D8">
        <w:t xml:space="preserve"> vyučovací hodina zaměřená na preventivní aktivity </w:t>
      </w:r>
      <w:r w:rsidR="00124BD8" w:rsidRPr="00F321D8">
        <w:t>–</w:t>
      </w:r>
      <w:r w:rsidRPr="00F321D8">
        <w:t xml:space="preserve"> </w:t>
      </w:r>
      <w:r w:rsidR="00124BD8" w:rsidRPr="00F321D8">
        <w:t>potírání alkoholismu</w:t>
      </w:r>
      <w:r w:rsidRPr="00F321D8">
        <w:t xml:space="preserve"> vedená metodikem prevence R. Vítem.</w:t>
      </w:r>
    </w:p>
    <w:p w:rsidR="00512A7E" w:rsidRPr="00F321D8" w:rsidRDefault="006C7D1F" w:rsidP="00175132">
      <w:pPr>
        <w:numPr>
          <w:ilvl w:val="1"/>
          <w:numId w:val="14"/>
        </w:numPr>
        <w:spacing w:before="240"/>
        <w:ind w:left="709"/>
        <w:jc w:val="both"/>
      </w:pPr>
      <w:r w:rsidRPr="00F321D8">
        <w:t>Měření klimatu ve tříd</w:t>
      </w:r>
      <w:r w:rsidR="006221E2" w:rsidRPr="00F321D8">
        <w:t>ách K1-K4 pod vedením školní psycholožky PhDr. Ivy Světlé a následná interpretace dat, zpětná vazba pro třídu ve spolupráci s třídními učiteli. Následné řešení problémů, které vyšly najevo.</w:t>
      </w:r>
      <w:r w:rsidR="00AA2AB0" w:rsidRPr="00F321D8">
        <w:t xml:space="preserve"> </w:t>
      </w:r>
      <w:r w:rsidR="002F52C5" w:rsidRPr="00F321D8">
        <w:t xml:space="preserve">Školní psycholožka </w:t>
      </w:r>
      <w:r w:rsidR="00DC5259" w:rsidRPr="00F321D8">
        <w:t xml:space="preserve">také </w:t>
      </w:r>
      <w:r w:rsidR="002F52C5" w:rsidRPr="00F321D8">
        <w:t>úžeji spolupracuje s metodikem prevence, výchovnou poradkyní/ředitelkou školy</w:t>
      </w:r>
      <w:r w:rsidR="00050BB1" w:rsidRPr="00F321D8">
        <w:t>, ale</w:t>
      </w:r>
      <w:r w:rsidR="00E74628" w:rsidRPr="00F321D8">
        <w:t xml:space="preserve"> </w:t>
      </w:r>
      <w:r w:rsidR="00554BAF" w:rsidRPr="00F321D8">
        <w:t xml:space="preserve">konzultuje a </w:t>
      </w:r>
      <w:r w:rsidR="00050BB1" w:rsidRPr="00F321D8">
        <w:t xml:space="preserve">řeší relevantní záležitosti i </w:t>
      </w:r>
      <w:r w:rsidR="002F52C5" w:rsidRPr="00F321D8">
        <w:t>s třídními učiteli.</w:t>
      </w:r>
    </w:p>
    <w:p w:rsidR="006C7D1F" w:rsidRPr="00F321D8" w:rsidRDefault="00512A7E" w:rsidP="00175132">
      <w:pPr>
        <w:numPr>
          <w:ilvl w:val="1"/>
          <w:numId w:val="14"/>
        </w:numPr>
        <w:spacing w:before="240"/>
        <w:ind w:left="709"/>
        <w:jc w:val="both"/>
      </w:pPr>
      <w:r w:rsidRPr="00F321D8">
        <w:lastRenderedPageBreak/>
        <w:t>V K1 proběhla přednáška školní psycholožky</w:t>
      </w:r>
      <w:r w:rsidR="00FD0CFB" w:rsidRPr="00F321D8">
        <w:t xml:space="preserve"> na téma „Jak se správně učit?“ Obdobně proběhla v červnu 2023 další </w:t>
      </w:r>
      <w:r w:rsidR="00EA14A7" w:rsidRPr="00F321D8">
        <w:t xml:space="preserve">taková </w:t>
      </w:r>
      <w:r w:rsidR="00FD0CFB" w:rsidRPr="00F321D8">
        <w:t>přednáška pro studenty K2 a K3, kteří nesložili soubornou zkoušku z literatur či z cizího jazyka.</w:t>
      </w:r>
    </w:p>
    <w:p w:rsidR="00CA6023" w:rsidRPr="00F321D8" w:rsidRDefault="00CA6023" w:rsidP="00175132">
      <w:pPr>
        <w:numPr>
          <w:ilvl w:val="1"/>
          <w:numId w:val="14"/>
        </w:numPr>
        <w:spacing w:before="240"/>
        <w:ind w:left="709"/>
        <w:jc w:val="both"/>
      </w:pPr>
      <w:r w:rsidRPr="00F321D8">
        <w:t xml:space="preserve">V K3 proběhl </w:t>
      </w:r>
      <w:r w:rsidR="001A6240" w:rsidRPr="00F321D8">
        <w:t xml:space="preserve">koncem školního roku </w:t>
      </w:r>
      <w:r w:rsidR="00492C20" w:rsidRPr="00F321D8">
        <w:t>90minutový</w:t>
      </w:r>
      <w:r w:rsidR="003E4CAC" w:rsidRPr="00F321D8">
        <w:t xml:space="preserve"> </w:t>
      </w:r>
      <w:r w:rsidRPr="00F321D8">
        <w:t>program primární prevence pod vedením psycholožky a</w:t>
      </w:r>
      <w:r w:rsidR="003E4CAC" w:rsidRPr="00F321D8">
        <w:t xml:space="preserve"> metodičky</w:t>
      </w:r>
      <w:r w:rsidRPr="00F321D8">
        <w:t xml:space="preserve"> preven</w:t>
      </w:r>
      <w:r w:rsidR="003E4CAC" w:rsidRPr="00F321D8">
        <w:t>ce</w:t>
      </w:r>
      <w:r w:rsidRPr="00F321D8">
        <w:t xml:space="preserve"> z PPP pro Prahu 6, Mgr. Lenky Chmelařové</w:t>
      </w:r>
      <w:r w:rsidR="00A302F5" w:rsidRPr="00F321D8">
        <w:t>, za účasti třídního učitele</w:t>
      </w:r>
      <w:r w:rsidRPr="00F321D8">
        <w:t xml:space="preserve"> s</w:t>
      </w:r>
      <w:r w:rsidR="003E4CAC" w:rsidRPr="00F321D8">
        <w:t> </w:t>
      </w:r>
      <w:r w:rsidRPr="00F321D8">
        <w:t>cílem</w:t>
      </w:r>
      <w:r w:rsidR="003E4CAC" w:rsidRPr="00F321D8">
        <w:t xml:space="preserve"> zvýšit motivaci studentů ke studiu</w:t>
      </w:r>
      <w:r w:rsidR="00E30591">
        <w:t xml:space="preserve">, předejít předčasnému odchodu ze </w:t>
      </w:r>
      <w:r w:rsidR="002C59BF">
        <w:t>vzdělávání</w:t>
      </w:r>
      <w:r w:rsidR="007E5458" w:rsidRPr="00F321D8">
        <w:t>, a</w:t>
      </w:r>
      <w:r w:rsidR="00E30591">
        <w:t>le pozornost byla věnována</w:t>
      </w:r>
      <w:r w:rsidR="007E5458" w:rsidRPr="00F321D8">
        <w:t xml:space="preserve"> i </w:t>
      </w:r>
      <w:r w:rsidR="00107596" w:rsidRPr="00F321D8">
        <w:t>strukturování budoucnosti</w:t>
      </w:r>
      <w:r w:rsidR="003E4CAC" w:rsidRPr="00F321D8">
        <w:t>.</w:t>
      </w:r>
      <w:r w:rsidR="00657CC9" w:rsidRPr="00F321D8">
        <w:t xml:space="preserve"> V započaté spolupráci se bude pokračovat</w:t>
      </w:r>
      <w:r w:rsidR="00972DB3">
        <w:t>:</w:t>
      </w:r>
      <w:r w:rsidR="00657CC9" w:rsidRPr="00F321D8">
        <w:t xml:space="preserve"> Již jsou domluvena následná setkání na příští školní rok.</w:t>
      </w:r>
    </w:p>
    <w:p w:rsidR="003A3511" w:rsidRPr="00F321D8" w:rsidRDefault="003A3511" w:rsidP="006D6784">
      <w:pPr>
        <w:numPr>
          <w:ilvl w:val="0"/>
          <w:numId w:val="14"/>
        </w:numPr>
        <w:spacing w:before="240"/>
        <w:jc w:val="both"/>
        <w:rPr>
          <w:b/>
          <w:u w:val="single"/>
        </w:rPr>
      </w:pPr>
      <w:r w:rsidRPr="00F321D8">
        <w:rPr>
          <w:b/>
          <w:u w:val="single"/>
        </w:rPr>
        <w:t>Odborná praxe</w:t>
      </w:r>
      <w:r w:rsidR="00873848">
        <w:rPr>
          <w:b/>
          <w:u w:val="single"/>
        </w:rPr>
        <w:t xml:space="preserve"> a Úvod do praxe</w:t>
      </w:r>
    </w:p>
    <w:p w:rsidR="00A836CD" w:rsidRPr="00F321D8" w:rsidRDefault="003A3511" w:rsidP="003A3511">
      <w:pPr>
        <w:spacing w:before="240"/>
        <w:ind w:left="644"/>
        <w:jc w:val="both"/>
      </w:pPr>
      <w:r w:rsidRPr="00F321D8">
        <w:t>V listopadu a květnu proběhla odborná praxe studentů</w:t>
      </w:r>
      <w:r w:rsidR="009213FE" w:rsidRPr="00F321D8">
        <w:t xml:space="preserve"> s následnou reflexí</w:t>
      </w:r>
      <w:r w:rsidRPr="00F321D8">
        <w:t>. Jde</w:t>
      </w:r>
      <w:r w:rsidR="00C754D4" w:rsidRPr="00F321D8">
        <w:t xml:space="preserve"> o příležitost, kdy studenti mohou v praxi aplikovat teoretické poznatky získané ve škole</w:t>
      </w:r>
      <w:r w:rsidR="005E4BDF">
        <w:t>,</w:t>
      </w:r>
      <w:r w:rsidR="005443F5" w:rsidRPr="00F321D8">
        <w:t xml:space="preserve"> a to</w:t>
      </w:r>
      <w:r w:rsidR="00E863D2">
        <w:t xml:space="preserve"> i</w:t>
      </w:r>
      <w:r w:rsidR="005443F5" w:rsidRPr="00F321D8">
        <w:t xml:space="preserve"> poznatky získané</w:t>
      </w:r>
      <w:r w:rsidR="00C754D4" w:rsidRPr="00F321D8">
        <w:t xml:space="preserve"> nejen v rámci odborných předmětů. Jde o propojení prostředí školy a reálného světa</w:t>
      </w:r>
      <w:r w:rsidR="00C239B2" w:rsidRPr="00F321D8">
        <w:t xml:space="preserve"> práce</w:t>
      </w:r>
      <w:r w:rsidR="003B0D36">
        <w:t xml:space="preserve">, což pro některé studenty </w:t>
      </w:r>
      <w:r w:rsidR="00C754D4" w:rsidRPr="00F321D8">
        <w:t xml:space="preserve">může </w:t>
      </w:r>
      <w:r w:rsidR="003B0D36">
        <w:t>být</w:t>
      </w:r>
      <w:r w:rsidR="00C754D4" w:rsidRPr="00F321D8">
        <w:t xml:space="preserve"> významný moment, který </w:t>
      </w:r>
      <w:r w:rsidR="003B0D36">
        <w:t xml:space="preserve">může </w:t>
      </w:r>
      <w:r w:rsidR="00C754D4" w:rsidRPr="00F321D8">
        <w:t>ovlivn</w:t>
      </w:r>
      <w:r w:rsidR="003B0D36">
        <w:t>it</w:t>
      </w:r>
      <w:r w:rsidR="00C754D4" w:rsidRPr="00F321D8">
        <w:t xml:space="preserve"> jejich další motivaci ke studiu</w:t>
      </w:r>
      <w:r w:rsidR="00975336" w:rsidRPr="00F321D8">
        <w:t>; současně může působit jako prevence předčasného odchodu ze vzdělávání.</w:t>
      </w:r>
      <w:r w:rsidR="00FD45FB" w:rsidRPr="00F321D8">
        <w:t xml:space="preserve"> </w:t>
      </w:r>
      <w:r w:rsidR="00A654E8" w:rsidRPr="00F321D8">
        <w:t>Podobnou funkci má i předmět Úvod do praxe v</w:t>
      </w:r>
      <w:r w:rsidR="0001323A">
        <w:t> prvním ročníku</w:t>
      </w:r>
      <w:r w:rsidR="00A654E8" w:rsidRPr="00F321D8">
        <w:t xml:space="preserve">, kdy </w:t>
      </w:r>
      <w:r w:rsidR="0001323A">
        <w:t xml:space="preserve">celý školní rok </w:t>
      </w:r>
      <w:r w:rsidR="00A654E8" w:rsidRPr="00F321D8">
        <w:t>studenti prostřednictvím exkurzí poznávají pracoviště jako tiskárny, antikvariáty, knihovny, redakce, knihkupectví či archivy</w:t>
      </w:r>
      <w:r w:rsidR="009F3454" w:rsidRPr="00F321D8">
        <w:t>, což těsně souvisí se studijním zaměřením studentů</w:t>
      </w:r>
      <w:r w:rsidR="00D775B3">
        <w:t>,</w:t>
      </w:r>
      <w:r w:rsidR="00262600">
        <w:t xml:space="preserve"> jmenovitě </w:t>
      </w:r>
      <w:r w:rsidR="009F3454" w:rsidRPr="00F321D8">
        <w:t>nakladatelské a knihkupecké činnosti.</w:t>
      </w:r>
    </w:p>
    <w:p w:rsidR="00A836CD" w:rsidRPr="00F321D8" w:rsidRDefault="00A654E8" w:rsidP="003A3511">
      <w:pPr>
        <w:spacing w:before="240"/>
        <w:ind w:left="644"/>
        <w:jc w:val="both"/>
      </w:pPr>
      <w:r w:rsidRPr="00F321D8">
        <w:t>Obdobnou</w:t>
      </w:r>
      <w:r w:rsidR="00FD45FB" w:rsidRPr="00F321D8">
        <w:t xml:space="preserve"> zkušenost mohou studenti</w:t>
      </w:r>
      <w:r w:rsidR="006F4473" w:rsidRPr="00F321D8">
        <w:t xml:space="preserve"> naší školy</w:t>
      </w:r>
      <w:r w:rsidR="00FD45FB" w:rsidRPr="00F321D8">
        <w:t xml:space="preserve"> každoročně získat na veletrhu Svět knihy,</w:t>
      </w:r>
      <w:r w:rsidR="000A1466">
        <w:t xml:space="preserve"> kam škola</w:t>
      </w:r>
      <w:r w:rsidR="00821523">
        <w:t xml:space="preserve"> již řadu let</w:t>
      </w:r>
      <w:r w:rsidR="000A1466">
        <w:t xml:space="preserve"> jednak dělá exkurzi a jednak je našim studentům</w:t>
      </w:r>
      <w:r w:rsidR="00FD45FB" w:rsidRPr="00F321D8">
        <w:t xml:space="preserve"> nabízen</w:t>
      </w:r>
      <w:r w:rsidR="004F7D0C" w:rsidRPr="00F321D8">
        <w:t xml:space="preserve">a možnost </w:t>
      </w:r>
      <w:r w:rsidR="00FD45FB" w:rsidRPr="00F321D8">
        <w:t xml:space="preserve">pracovat </w:t>
      </w:r>
      <w:r w:rsidR="000A1466">
        <w:t xml:space="preserve">zde </w:t>
      </w:r>
      <w:r w:rsidR="00FD45FB" w:rsidRPr="00F321D8">
        <w:t>jakožto brigádníkům</w:t>
      </w:r>
      <w:r w:rsidR="00A836CD" w:rsidRPr="00F321D8">
        <w:t>.</w:t>
      </w:r>
    </w:p>
    <w:p w:rsidR="003A3511" w:rsidRPr="00F321D8" w:rsidRDefault="00A836CD" w:rsidP="003A3511">
      <w:pPr>
        <w:spacing w:before="240"/>
        <w:ind w:left="644"/>
        <w:jc w:val="both"/>
      </w:pPr>
      <w:r w:rsidRPr="00F321D8">
        <w:t>Podobnou funkci má</w:t>
      </w:r>
      <w:r w:rsidR="00CD3D84" w:rsidRPr="00F321D8">
        <w:t xml:space="preserve"> i diskuse s odborníky z oboru knihkupecké a nakladatelské činnosti v rámci předmětů DKK a Knihkupectví</w:t>
      </w:r>
      <w:r w:rsidR="008D149C">
        <w:t>,</w:t>
      </w:r>
      <w:r w:rsidR="00CD3D84" w:rsidRPr="00F321D8">
        <w:t xml:space="preserve"> kupř. beseda s</w:t>
      </w:r>
      <w:r w:rsidR="00376457" w:rsidRPr="00F321D8">
        <w:t xml:space="preserve"> grafikem a typografem, s </w:t>
      </w:r>
      <w:r w:rsidR="00CD3D84" w:rsidRPr="00F321D8">
        <w:t>majitelem antikvariátu</w:t>
      </w:r>
      <w:r w:rsidRPr="00F321D8">
        <w:t>, s knihkupkyní (třídy</w:t>
      </w:r>
      <w:r w:rsidR="00376457" w:rsidRPr="00F321D8">
        <w:t xml:space="preserve"> K1,</w:t>
      </w:r>
      <w:r w:rsidRPr="00F321D8">
        <w:t xml:space="preserve"> K3 a K4), ale i účast </w:t>
      </w:r>
      <w:r w:rsidR="005B744F" w:rsidRPr="00F321D8">
        <w:t>třídy K2</w:t>
      </w:r>
      <w:r w:rsidRPr="00F321D8">
        <w:t xml:space="preserve"> v projektu Den pro školu, kdy setkání s odborníkem z praxe může žákům a studentům pomoci odhalit jejich silné stránky</w:t>
      </w:r>
      <w:r w:rsidR="008D149C">
        <w:t>,</w:t>
      </w:r>
      <w:r w:rsidRPr="00F321D8">
        <w:t xml:space="preserve"> nadchnout je pro určitý obor a získat lepší představu o tom, jaké dovednosti a předpoklady je třeba mít pro konkrétní pracovní uplatnění</w:t>
      </w:r>
      <w:r w:rsidR="00FD45FB" w:rsidRPr="00F321D8">
        <w:t xml:space="preserve">. </w:t>
      </w:r>
    </w:p>
    <w:p w:rsidR="003B3482" w:rsidRPr="00F321D8" w:rsidRDefault="003B3482" w:rsidP="006D6784">
      <w:pPr>
        <w:numPr>
          <w:ilvl w:val="0"/>
          <w:numId w:val="14"/>
        </w:numPr>
        <w:spacing w:before="240"/>
        <w:jc w:val="both"/>
        <w:rPr>
          <w:b/>
          <w:u w:val="single"/>
        </w:rPr>
      </w:pPr>
      <w:r w:rsidRPr="00F321D8">
        <w:rPr>
          <w:b/>
          <w:u w:val="single"/>
        </w:rPr>
        <w:t>Nástěnky</w:t>
      </w:r>
    </w:p>
    <w:p w:rsidR="00927273" w:rsidRPr="00F321D8" w:rsidRDefault="00927273" w:rsidP="00927273">
      <w:pPr>
        <w:spacing w:before="240"/>
        <w:ind w:left="284"/>
        <w:jc w:val="both"/>
        <w:rPr>
          <w:b/>
          <w:u w:val="single"/>
        </w:rPr>
      </w:pPr>
    </w:p>
    <w:p w:rsidR="003B3482" w:rsidRPr="00F321D8" w:rsidRDefault="004F7D0C" w:rsidP="00506C61">
      <w:pPr>
        <w:ind w:left="709"/>
        <w:jc w:val="both"/>
      </w:pPr>
      <w:r w:rsidRPr="00F321D8">
        <w:t>V</w:t>
      </w:r>
      <w:r w:rsidR="003B3482" w:rsidRPr="00F321D8">
        <w:t xml:space="preserve"> každé </w:t>
      </w:r>
      <w:r w:rsidR="00926544" w:rsidRPr="00F321D8">
        <w:t xml:space="preserve">kmenové </w:t>
      </w:r>
      <w:r w:rsidR="003B3482" w:rsidRPr="00F321D8">
        <w:t xml:space="preserve">třídě je vyčleněna jedna nástěnka s tematikou prevence </w:t>
      </w:r>
      <w:r w:rsidR="00D80734" w:rsidRPr="00F321D8">
        <w:t>rizikového chování</w:t>
      </w:r>
      <w:r w:rsidR="003B3482" w:rsidRPr="00F321D8">
        <w:t>, která obsahuje důležité informace</w:t>
      </w:r>
      <w:r w:rsidRPr="00F321D8">
        <w:t>,</w:t>
      </w:r>
      <w:r w:rsidR="003B3482" w:rsidRPr="00F321D8">
        <w:t xml:space="preserve"> kontakty a materiály</w:t>
      </w:r>
      <w:r w:rsidRPr="00F321D8">
        <w:t>, např.</w:t>
      </w:r>
      <w:r w:rsidR="003B3482" w:rsidRPr="00F321D8">
        <w:t xml:space="preserve">  přílohy </w:t>
      </w:r>
      <w:r w:rsidR="004167A6" w:rsidRPr="00F321D8">
        <w:t>časopisu</w:t>
      </w:r>
      <w:r w:rsidR="003B3482" w:rsidRPr="00F321D8">
        <w:t xml:space="preserve"> Prevence určené přímo k prezentaci na nástěnkách</w:t>
      </w:r>
      <w:r w:rsidR="00B031CC" w:rsidRPr="00F321D8">
        <w:t xml:space="preserve">, </w:t>
      </w:r>
      <w:r w:rsidR="00C65671">
        <w:t xml:space="preserve">ale i </w:t>
      </w:r>
      <w:r w:rsidR="00C91A8F">
        <w:t xml:space="preserve">aktuální </w:t>
      </w:r>
      <w:r w:rsidR="00B031CC" w:rsidRPr="00F321D8">
        <w:t>články z tisku.</w:t>
      </w:r>
      <w:r w:rsidR="00F57685" w:rsidRPr="00F321D8">
        <w:t xml:space="preserve"> Na hlavní chodbě školy v přízemí je taktéž vyčleněna jedna nástěnka s informacemi týkajícími se prevence rizikového chování</w:t>
      </w:r>
      <w:r w:rsidR="00E75D42" w:rsidRPr="00F321D8">
        <w:t xml:space="preserve"> a výchovného poradenství a </w:t>
      </w:r>
      <w:r w:rsidR="00F57685" w:rsidRPr="00F321D8">
        <w:t>s</w:t>
      </w:r>
      <w:r w:rsidR="00F853E0" w:rsidRPr="00F321D8">
        <w:t> </w:t>
      </w:r>
      <w:r w:rsidR="00F57685" w:rsidRPr="00F321D8">
        <w:t>informacemi</w:t>
      </w:r>
      <w:r w:rsidR="00F853E0" w:rsidRPr="00F321D8">
        <w:t xml:space="preserve">, letáky a dalšími tiskovinami </w:t>
      </w:r>
      <w:r w:rsidR="00F57685" w:rsidRPr="00F321D8">
        <w:t>od školní psycholožky.</w:t>
      </w:r>
    </w:p>
    <w:p w:rsidR="00DA5F1C" w:rsidRPr="00F321D8" w:rsidRDefault="00DA5F1C" w:rsidP="00DA5F1C">
      <w:pPr>
        <w:jc w:val="both"/>
      </w:pPr>
    </w:p>
    <w:p w:rsidR="003B3482" w:rsidRPr="00F321D8" w:rsidRDefault="003B3482" w:rsidP="006D6784">
      <w:pPr>
        <w:numPr>
          <w:ilvl w:val="0"/>
          <w:numId w:val="14"/>
        </w:numPr>
        <w:spacing w:before="240"/>
        <w:jc w:val="both"/>
      </w:pPr>
      <w:r w:rsidRPr="00F321D8">
        <w:rPr>
          <w:b/>
          <w:u w:val="single"/>
        </w:rPr>
        <w:t>Zájmové kluby</w:t>
      </w:r>
      <w:r w:rsidR="00424CA1" w:rsidRPr="00F321D8">
        <w:rPr>
          <w:b/>
          <w:u w:val="single"/>
        </w:rPr>
        <w:t xml:space="preserve"> a kroužky</w:t>
      </w:r>
      <w:r w:rsidR="004E6467" w:rsidRPr="00F321D8">
        <w:t xml:space="preserve"> </w:t>
      </w:r>
    </w:p>
    <w:p w:rsidR="00A358A5" w:rsidRPr="00F321D8" w:rsidRDefault="00300A8E" w:rsidP="00927273">
      <w:pPr>
        <w:spacing w:before="240"/>
        <w:ind w:left="644"/>
        <w:jc w:val="both"/>
      </w:pPr>
      <w:r>
        <w:t xml:space="preserve">V průběhu školního roku se konaly </w:t>
      </w:r>
      <w:r w:rsidR="00C63B9A">
        <w:t>níže uvedené</w:t>
      </w:r>
      <w:r>
        <w:t xml:space="preserve"> zájmové kluby a kroužky:</w:t>
      </w:r>
    </w:p>
    <w:p w:rsidR="00B031CC" w:rsidRPr="00F321D8" w:rsidRDefault="001152A2" w:rsidP="00B031CC">
      <w:pPr>
        <w:numPr>
          <w:ilvl w:val="1"/>
          <w:numId w:val="14"/>
        </w:numPr>
        <w:jc w:val="both"/>
      </w:pPr>
      <w:r w:rsidRPr="00F321D8">
        <w:t xml:space="preserve"> </w:t>
      </w:r>
      <w:r w:rsidR="004E6467" w:rsidRPr="00F321D8">
        <w:t xml:space="preserve">Klub mladého diváka </w:t>
      </w:r>
    </w:p>
    <w:p w:rsidR="00B031CC" w:rsidRPr="00F321D8" w:rsidRDefault="001152A2" w:rsidP="00B031CC">
      <w:pPr>
        <w:numPr>
          <w:ilvl w:val="1"/>
          <w:numId w:val="14"/>
        </w:numPr>
        <w:jc w:val="both"/>
      </w:pPr>
      <w:r w:rsidRPr="00F321D8">
        <w:t xml:space="preserve"> </w:t>
      </w:r>
      <w:r w:rsidR="00334BEC" w:rsidRPr="00F321D8">
        <w:t xml:space="preserve">Španělština </w:t>
      </w:r>
    </w:p>
    <w:p w:rsidR="00E8373D" w:rsidRPr="00F321D8" w:rsidRDefault="001152A2" w:rsidP="00B031CC">
      <w:pPr>
        <w:numPr>
          <w:ilvl w:val="1"/>
          <w:numId w:val="14"/>
        </w:numPr>
        <w:jc w:val="both"/>
      </w:pPr>
      <w:r w:rsidRPr="00F321D8">
        <w:lastRenderedPageBreak/>
        <w:t xml:space="preserve"> </w:t>
      </w:r>
      <w:r w:rsidR="00E8373D" w:rsidRPr="00F321D8">
        <w:t>Klub přátel vážné hudby</w:t>
      </w:r>
    </w:p>
    <w:p w:rsidR="007A34E3" w:rsidRPr="00F321D8" w:rsidRDefault="001152A2" w:rsidP="00B031CC">
      <w:pPr>
        <w:numPr>
          <w:ilvl w:val="1"/>
          <w:numId w:val="14"/>
        </w:numPr>
        <w:jc w:val="both"/>
      </w:pPr>
      <w:r w:rsidRPr="00F321D8">
        <w:t xml:space="preserve"> </w:t>
      </w:r>
      <w:r w:rsidR="007A34E3" w:rsidRPr="00F321D8">
        <w:t xml:space="preserve">Klub </w:t>
      </w:r>
      <w:r w:rsidR="001873CB" w:rsidRPr="00F321D8">
        <w:t xml:space="preserve">společenských </w:t>
      </w:r>
      <w:r w:rsidR="007A34E3" w:rsidRPr="00F321D8">
        <w:t>her</w:t>
      </w:r>
    </w:p>
    <w:p w:rsidR="0094719E" w:rsidRPr="00F321D8" w:rsidRDefault="001152A2" w:rsidP="00B031CC">
      <w:pPr>
        <w:numPr>
          <w:ilvl w:val="1"/>
          <w:numId w:val="14"/>
        </w:numPr>
        <w:jc w:val="both"/>
      </w:pPr>
      <w:r w:rsidRPr="00F321D8">
        <w:t xml:space="preserve"> </w:t>
      </w:r>
      <w:r w:rsidR="00893623" w:rsidRPr="00F321D8">
        <w:t>Tvůrčí psaní</w:t>
      </w:r>
    </w:p>
    <w:p w:rsidR="00334BEC" w:rsidRPr="00F321D8" w:rsidRDefault="001152A2" w:rsidP="00B031CC">
      <w:pPr>
        <w:numPr>
          <w:ilvl w:val="1"/>
          <w:numId w:val="14"/>
        </w:numPr>
        <w:jc w:val="both"/>
      </w:pPr>
      <w:r w:rsidRPr="00F321D8">
        <w:t xml:space="preserve"> </w:t>
      </w:r>
      <w:r w:rsidR="00334BEC" w:rsidRPr="00F321D8">
        <w:t>Rétorika a přednes</w:t>
      </w:r>
    </w:p>
    <w:p w:rsidR="00334BEC" w:rsidRPr="00F321D8" w:rsidRDefault="001152A2" w:rsidP="00B031CC">
      <w:pPr>
        <w:numPr>
          <w:ilvl w:val="1"/>
          <w:numId w:val="14"/>
        </w:numPr>
        <w:jc w:val="both"/>
      </w:pPr>
      <w:r w:rsidRPr="00F321D8">
        <w:t xml:space="preserve"> </w:t>
      </w:r>
      <w:r w:rsidR="00334BEC" w:rsidRPr="00F321D8">
        <w:t>Příprava na cambridgeské zkoušky</w:t>
      </w:r>
    </w:p>
    <w:p w:rsidR="00883769" w:rsidRPr="00F321D8" w:rsidRDefault="00883769" w:rsidP="00883769">
      <w:pPr>
        <w:ind w:left="284"/>
        <w:jc w:val="both"/>
      </w:pPr>
    </w:p>
    <w:p w:rsidR="00883769" w:rsidRPr="00F321D8" w:rsidRDefault="00883769" w:rsidP="00883769">
      <w:pPr>
        <w:pStyle w:val="Odstavecseseznamem"/>
        <w:numPr>
          <w:ilvl w:val="0"/>
          <w:numId w:val="14"/>
        </w:numPr>
        <w:jc w:val="both"/>
        <w:rPr>
          <w:b/>
          <w:u w:val="single"/>
        </w:rPr>
      </w:pPr>
      <w:r w:rsidRPr="00F321D8">
        <w:rPr>
          <w:b/>
          <w:u w:val="single"/>
        </w:rPr>
        <w:t>Jednání studentské rady</w:t>
      </w:r>
    </w:p>
    <w:p w:rsidR="00883769" w:rsidRPr="00F321D8" w:rsidRDefault="00883769" w:rsidP="00883769">
      <w:pPr>
        <w:pStyle w:val="Odstavecseseznamem"/>
        <w:ind w:left="644"/>
        <w:jc w:val="both"/>
      </w:pPr>
      <w:r w:rsidRPr="00F321D8">
        <w:t xml:space="preserve">Několikrát za pololetí probíhají jednání studentské rady, kterých se účastní zástupci jednotlivých tříd, vedení školy a zástupci pedagogického sboru. Projednávají se aktuální otázky, ale jsou taktéž vyslyšeny </w:t>
      </w:r>
      <w:r w:rsidR="001152A2" w:rsidRPr="00F321D8">
        <w:t xml:space="preserve">aktuální </w:t>
      </w:r>
      <w:r w:rsidRPr="00F321D8">
        <w:t>požadavky i potřeby studentů jednotlivých tříd, které vyvstanou</w:t>
      </w:r>
      <w:r w:rsidR="001152A2" w:rsidRPr="00F321D8">
        <w:t xml:space="preserve"> v průběhu školního roku</w:t>
      </w:r>
      <w:r w:rsidRPr="00F321D8">
        <w:t xml:space="preserve">. </w:t>
      </w:r>
      <w:r w:rsidR="00A34690" w:rsidRPr="00F321D8">
        <w:t>Zástupcům tříd jsou rovněž sdělován</w:t>
      </w:r>
      <w:r w:rsidR="00EB21DB" w:rsidRPr="00F321D8">
        <w:t>a doporučení pro jejich spolužáky: např.</w:t>
      </w:r>
      <w:r w:rsidR="00C75015">
        <w:t xml:space="preserve"> n</w:t>
      </w:r>
      <w:r w:rsidR="00EB21DB" w:rsidRPr="00F321D8">
        <w:t>o</w:t>
      </w:r>
      <w:r w:rsidR="00C75015">
        <w:t>šení</w:t>
      </w:r>
      <w:r w:rsidR="00EB21DB" w:rsidRPr="00F321D8">
        <w:t xml:space="preserve"> učebn</w:t>
      </w:r>
      <w:r w:rsidR="001152A2" w:rsidRPr="00F321D8">
        <w:t>í</w:t>
      </w:r>
      <w:r w:rsidR="00C75015">
        <w:t>ch</w:t>
      </w:r>
      <w:r w:rsidR="001152A2" w:rsidRPr="00F321D8">
        <w:t xml:space="preserve"> pomůc</w:t>
      </w:r>
      <w:r w:rsidR="00C75015">
        <w:t>e</w:t>
      </w:r>
      <w:r w:rsidR="001152A2" w:rsidRPr="00F321D8">
        <w:t>k</w:t>
      </w:r>
      <w:r w:rsidR="00EB21DB" w:rsidRPr="00F321D8">
        <w:t>,</w:t>
      </w:r>
      <w:r w:rsidR="001152A2" w:rsidRPr="00F321D8">
        <w:t xml:space="preserve"> </w:t>
      </w:r>
      <w:r w:rsidR="00EB21DB" w:rsidRPr="00F321D8">
        <w:t>vypracováv</w:t>
      </w:r>
      <w:r w:rsidR="00C75015">
        <w:t>ání</w:t>
      </w:r>
      <w:r w:rsidR="00EB21DB" w:rsidRPr="00F321D8">
        <w:t xml:space="preserve"> domácí</w:t>
      </w:r>
      <w:r w:rsidR="00C75015">
        <w:t>ch</w:t>
      </w:r>
      <w:r w:rsidR="00EB21DB" w:rsidRPr="00F321D8">
        <w:t xml:space="preserve"> úkol</w:t>
      </w:r>
      <w:r w:rsidR="00C75015">
        <w:t>ů</w:t>
      </w:r>
      <w:r w:rsidR="00EB21DB" w:rsidRPr="00F321D8">
        <w:t xml:space="preserve">. </w:t>
      </w:r>
      <w:r w:rsidRPr="00F321D8">
        <w:t>Jde o setká</w:t>
      </w:r>
      <w:r w:rsidR="00EB21DB" w:rsidRPr="00F321D8">
        <w:t>vá</w:t>
      </w:r>
      <w:r w:rsidRPr="00F321D8">
        <w:t>ní, kdy</w:t>
      </w:r>
      <w:r w:rsidR="00A34690" w:rsidRPr="00F321D8">
        <w:t xml:space="preserve"> je </w:t>
      </w:r>
      <w:r w:rsidR="00EB21DB" w:rsidRPr="00F321D8">
        <w:t xml:space="preserve">v přátelské atmosféře </w:t>
      </w:r>
      <w:r w:rsidR="00A34690" w:rsidRPr="00F321D8">
        <w:t>vyčleněn prostor pro vzájemný dialog studentů, vedení školy a pedagogů</w:t>
      </w:r>
      <w:r w:rsidR="00EB21DB" w:rsidRPr="00F321D8">
        <w:t xml:space="preserve">. Do určité míry se </w:t>
      </w:r>
      <w:r w:rsidR="00420C89" w:rsidRPr="00F321D8">
        <w:t xml:space="preserve">zde </w:t>
      </w:r>
      <w:r w:rsidR="00EB21DB" w:rsidRPr="00F321D8">
        <w:t xml:space="preserve">tedy utužují </w:t>
      </w:r>
      <w:r w:rsidR="00420C89" w:rsidRPr="00F321D8">
        <w:t xml:space="preserve">a prohlubují </w:t>
      </w:r>
      <w:r w:rsidR="00EB21DB" w:rsidRPr="00F321D8">
        <w:t xml:space="preserve">vztahy mezi </w:t>
      </w:r>
      <w:r w:rsidR="002F0E16" w:rsidRPr="00F321D8">
        <w:t>zmiňovanými</w:t>
      </w:r>
      <w:r w:rsidR="001152A2" w:rsidRPr="00F321D8">
        <w:t xml:space="preserve"> aktéry.</w:t>
      </w:r>
    </w:p>
    <w:p w:rsidR="00F228C9" w:rsidRDefault="004F0E0D" w:rsidP="002574AF">
      <w:pPr>
        <w:spacing w:before="240"/>
        <w:ind w:firstLine="644"/>
        <w:jc w:val="both"/>
        <w:rPr>
          <w:b/>
          <w:u w:val="single"/>
        </w:rPr>
      </w:pPr>
      <w:r>
        <w:rPr>
          <w:b/>
          <w:u w:val="single"/>
        </w:rPr>
        <w:t>12. Pracovní porady, pedagogická rada a předmětové komise</w:t>
      </w:r>
    </w:p>
    <w:p w:rsidR="004F0E0D" w:rsidRDefault="004F0E0D" w:rsidP="002574AF">
      <w:pPr>
        <w:spacing w:before="240"/>
        <w:ind w:left="644"/>
        <w:jc w:val="both"/>
      </w:pPr>
      <w:r>
        <w:t xml:space="preserve">V rámci pracovních porad, které se obvykle konají každý týden, pedagogických rad i setkání předmětových komisí je mimo jiné pozornost věnována studentům, kteří mají např. obtíže s učením, </w:t>
      </w:r>
      <w:r w:rsidR="00F16C5B">
        <w:t>zaostávají v některých předmětech, nevhodně se chovají, je u nich podezření na záškoláctví či vykazují známky rizikového chování.</w:t>
      </w:r>
      <w:r>
        <w:t xml:space="preserve"> Pedagogové sdílí své zkušenosti z výuky týkající se daného studenta, společně jsou s výchovnou poradkyní, metodikem prevence a třídním učitelem hledán</w:t>
      </w:r>
      <w:r w:rsidR="00F16C5B">
        <w:t xml:space="preserve">y vhodné postupy </w:t>
      </w:r>
      <w:r>
        <w:t>a řešení.</w:t>
      </w:r>
    </w:p>
    <w:p w:rsidR="00CC782B" w:rsidRDefault="00CC782B" w:rsidP="002574AF">
      <w:pPr>
        <w:spacing w:before="240"/>
        <w:ind w:left="644"/>
        <w:jc w:val="both"/>
      </w:pPr>
      <w:r>
        <w:t xml:space="preserve">V rámci pracovních porad a pedagogických rad jsou pedagogové seznamováni s novými důležitými dokumenty či aktualizacemi nařízení, v letošním školním roce šlo např. o Preventivní program zaměřený na školní neúspěšnost, Školní krizový plán – inovace dokumentu, doplnění části věnující se smrti žáka nebo zaměstnance ve škole. Zákon č. 65/2017 Sb., o ochraně zdraví před škodlivými účinky návykových látek (problematika nikotinových sáčků), aktualizace přílohy k metodickému doporučení k primární prevenci rizikového chování č. 3 – poruchy příjmu potravy (nové typy tohoto rizikového chování), nová příloha k metodickému doporučení k primární prevenci rizikového chování č. 23 – psychická krize/duševní nemocnění žáka, opětovné informace o obsahu metodického doporučení ČŠI „Přístupy k náročnému chování dětí a žáků ve školách a školských zařízeních a možnosti jeho řešení“.  </w:t>
      </w:r>
    </w:p>
    <w:p w:rsidR="004F0E0D" w:rsidRPr="004F0E0D" w:rsidRDefault="00CC782B" w:rsidP="002574AF">
      <w:pPr>
        <w:spacing w:before="240"/>
        <w:ind w:left="644"/>
        <w:jc w:val="both"/>
      </w:pPr>
      <w:r>
        <w:t>Důležité informace výše uvedeného charakteru jsou taktéž zasílány kolegům emailem. Kolegové jsou metodikem prevence pravidelně na poradách upozorňováni na články z odborného tisku související s problematikou prevence rizikového chování, např. v letošním školním roce z časopisu Prevence: Sebepoškozování, Syndrom vyhoření, Neoblíbená osobnosti mezi námi.</w:t>
      </w:r>
    </w:p>
    <w:p w:rsidR="00F228C9" w:rsidRPr="00F321D8" w:rsidRDefault="00F228C9" w:rsidP="002574AF">
      <w:pPr>
        <w:tabs>
          <w:tab w:val="left" w:pos="6096"/>
        </w:tabs>
        <w:spacing w:before="240"/>
        <w:ind w:left="644"/>
        <w:jc w:val="both"/>
      </w:pPr>
      <w:r w:rsidRPr="00F321D8">
        <w:t xml:space="preserve">V Praze dne </w:t>
      </w:r>
      <w:r w:rsidR="00510CF2">
        <w:t>30.</w:t>
      </w:r>
      <w:r w:rsidR="00250E51" w:rsidRPr="00F321D8">
        <w:t xml:space="preserve"> </w:t>
      </w:r>
      <w:r w:rsidR="00510CF2">
        <w:t>8</w:t>
      </w:r>
      <w:bookmarkStart w:id="0" w:name="_GoBack"/>
      <w:bookmarkEnd w:id="0"/>
      <w:r w:rsidR="00463583" w:rsidRPr="00F321D8">
        <w:t>. 202</w:t>
      </w:r>
      <w:r w:rsidR="00CD56B7" w:rsidRPr="00F321D8">
        <w:t>3</w:t>
      </w:r>
      <w:r w:rsidR="00B63DF0" w:rsidRPr="00F321D8">
        <w:t xml:space="preserve">                     </w:t>
      </w:r>
      <w:r w:rsidR="00506C61" w:rsidRPr="00F321D8">
        <w:tab/>
      </w:r>
      <w:r w:rsidR="00B63DF0" w:rsidRPr="00F321D8">
        <w:t>PhDr. Radek Vít, Ph.D.</w:t>
      </w:r>
    </w:p>
    <w:p w:rsidR="00007A93" w:rsidRDefault="00007A93" w:rsidP="006D6784">
      <w:pPr>
        <w:tabs>
          <w:tab w:val="left" w:pos="6096"/>
        </w:tabs>
        <w:spacing w:before="240"/>
        <w:jc w:val="both"/>
      </w:pPr>
    </w:p>
    <w:sectPr w:rsidR="00007A93" w:rsidSect="006960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754" w:rsidRDefault="00A76754">
      <w:r>
        <w:separator/>
      </w:r>
    </w:p>
  </w:endnote>
  <w:endnote w:type="continuationSeparator" w:id="0">
    <w:p w:rsidR="00A76754" w:rsidRDefault="00A7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754" w:rsidRDefault="00A76754">
      <w:r>
        <w:separator/>
      </w:r>
    </w:p>
  </w:footnote>
  <w:footnote w:type="continuationSeparator" w:id="0">
    <w:p w:rsidR="00A76754" w:rsidRDefault="00A7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86A" w:rsidRPr="00B507AC" w:rsidRDefault="00845082" w:rsidP="00B507AC">
    <w:pPr>
      <w:pStyle w:val="Zhlav"/>
      <w:jc w:val="center"/>
      <w:rPr>
        <w:b/>
        <w:color w:val="993366"/>
        <w:sz w:val="28"/>
        <w:szCs w:val="28"/>
      </w:rPr>
    </w:pPr>
    <w:r w:rsidRPr="00B507AC">
      <w:rPr>
        <w:rStyle w:val="slostrnky"/>
        <w:b/>
        <w:color w:val="993366"/>
        <w:sz w:val="28"/>
        <w:szCs w:val="28"/>
      </w:rPr>
      <w:fldChar w:fldCharType="begin"/>
    </w:r>
    <w:r w:rsidR="00C0286A" w:rsidRPr="00B507AC">
      <w:rPr>
        <w:rStyle w:val="slostrnky"/>
        <w:b/>
        <w:color w:val="993366"/>
        <w:sz w:val="28"/>
        <w:szCs w:val="28"/>
      </w:rPr>
      <w:instrText xml:space="preserve"> PAGE </w:instrText>
    </w:r>
    <w:r w:rsidRPr="00B507AC">
      <w:rPr>
        <w:rStyle w:val="slostrnky"/>
        <w:b/>
        <w:color w:val="993366"/>
        <w:sz w:val="28"/>
        <w:szCs w:val="28"/>
      </w:rPr>
      <w:fldChar w:fldCharType="separate"/>
    </w:r>
    <w:r w:rsidR="005E118A">
      <w:rPr>
        <w:rStyle w:val="slostrnky"/>
        <w:b/>
        <w:noProof/>
        <w:color w:val="993366"/>
        <w:sz w:val="28"/>
        <w:szCs w:val="28"/>
      </w:rPr>
      <w:t>1</w:t>
    </w:r>
    <w:r w:rsidRPr="00B507AC">
      <w:rPr>
        <w:rStyle w:val="slostrnky"/>
        <w:b/>
        <w:color w:val="99336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557"/>
    <w:multiLevelType w:val="hybridMultilevel"/>
    <w:tmpl w:val="675CBB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D149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71401F"/>
    <w:multiLevelType w:val="multilevel"/>
    <w:tmpl w:val="FA66BE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94B44B7"/>
    <w:multiLevelType w:val="hybridMultilevel"/>
    <w:tmpl w:val="B59CA93E"/>
    <w:lvl w:ilvl="0" w:tplc="5986BF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3252"/>
    <w:multiLevelType w:val="multilevel"/>
    <w:tmpl w:val="EE40CD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356D7B"/>
    <w:multiLevelType w:val="multilevel"/>
    <w:tmpl w:val="C952D6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830BF"/>
    <w:multiLevelType w:val="multilevel"/>
    <w:tmpl w:val="EE40CD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4235CA"/>
    <w:multiLevelType w:val="multilevel"/>
    <w:tmpl w:val="8DBAAD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401BA8"/>
    <w:multiLevelType w:val="hybridMultilevel"/>
    <w:tmpl w:val="45B80D28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D90502F"/>
    <w:multiLevelType w:val="hybridMultilevel"/>
    <w:tmpl w:val="AAE83BCA"/>
    <w:lvl w:ilvl="0" w:tplc="4838F9E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B43A3"/>
    <w:multiLevelType w:val="multilevel"/>
    <w:tmpl w:val="2B5E3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7261E32"/>
    <w:multiLevelType w:val="multilevel"/>
    <w:tmpl w:val="6E984E18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AE0162D"/>
    <w:multiLevelType w:val="multilevel"/>
    <w:tmpl w:val="8F3A3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286B8D"/>
    <w:multiLevelType w:val="multilevel"/>
    <w:tmpl w:val="298E8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CCE0D4E"/>
    <w:multiLevelType w:val="multilevel"/>
    <w:tmpl w:val="5A805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9E6491"/>
    <w:multiLevelType w:val="hybridMultilevel"/>
    <w:tmpl w:val="E1E6F702"/>
    <w:lvl w:ilvl="0" w:tplc="4BF2D83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E90888"/>
    <w:multiLevelType w:val="multilevel"/>
    <w:tmpl w:val="EE40CD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D167EC6"/>
    <w:multiLevelType w:val="multilevel"/>
    <w:tmpl w:val="66AAE2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E85C6F"/>
    <w:multiLevelType w:val="hybridMultilevel"/>
    <w:tmpl w:val="08F4B96C"/>
    <w:lvl w:ilvl="0" w:tplc="2E34F6F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C0DD7"/>
    <w:multiLevelType w:val="multilevel"/>
    <w:tmpl w:val="EE40CD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CDD5FA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E0351A8"/>
    <w:multiLevelType w:val="multilevel"/>
    <w:tmpl w:val="FA66BE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E8D0E51"/>
    <w:multiLevelType w:val="multilevel"/>
    <w:tmpl w:val="29E827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A87CCA"/>
    <w:multiLevelType w:val="hybridMultilevel"/>
    <w:tmpl w:val="9124BE30"/>
    <w:lvl w:ilvl="0" w:tplc="2F2E7C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B677C"/>
    <w:multiLevelType w:val="multilevel"/>
    <w:tmpl w:val="4330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50523F1"/>
    <w:multiLevelType w:val="hybridMultilevel"/>
    <w:tmpl w:val="8C644F60"/>
    <w:lvl w:ilvl="0" w:tplc="6F1ADB6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74439AA"/>
    <w:multiLevelType w:val="hybridMultilevel"/>
    <w:tmpl w:val="BC5227A0"/>
    <w:lvl w:ilvl="0" w:tplc="76840B0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C2C75"/>
    <w:multiLevelType w:val="multilevel"/>
    <w:tmpl w:val="77602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7C047A"/>
    <w:multiLevelType w:val="hybridMultilevel"/>
    <w:tmpl w:val="CDA61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C505F"/>
    <w:multiLevelType w:val="hybridMultilevel"/>
    <w:tmpl w:val="3D80CF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D38AD"/>
    <w:multiLevelType w:val="hybridMultilevel"/>
    <w:tmpl w:val="1DEE75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2"/>
  </w:num>
  <w:num w:numId="5">
    <w:abstractNumId w:val="20"/>
  </w:num>
  <w:num w:numId="6">
    <w:abstractNumId w:val="2"/>
  </w:num>
  <w:num w:numId="7">
    <w:abstractNumId w:val="24"/>
  </w:num>
  <w:num w:numId="8">
    <w:abstractNumId w:val="13"/>
  </w:num>
  <w:num w:numId="9">
    <w:abstractNumId w:val="7"/>
  </w:num>
  <w:num w:numId="10">
    <w:abstractNumId w:val="16"/>
  </w:num>
  <w:num w:numId="11">
    <w:abstractNumId w:val="28"/>
  </w:num>
  <w:num w:numId="12">
    <w:abstractNumId w:val="3"/>
  </w:num>
  <w:num w:numId="13">
    <w:abstractNumId w:val="12"/>
  </w:num>
  <w:num w:numId="14">
    <w:abstractNumId w:val="11"/>
  </w:num>
  <w:num w:numId="15">
    <w:abstractNumId w:val="5"/>
  </w:num>
  <w:num w:numId="16">
    <w:abstractNumId w:val="6"/>
  </w:num>
  <w:num w:numId="17">
    <w:abstractNumId w:val="19"/>
  </w:num>
  <w:num w:numId="18">
    <w:abstractNumId w:val="14"/>
  </w:num>
  <w:num w:numId="19">
    <w:abstractNumId w:val="17"/>
  </w:num>
  <w:num w:numId="20">
    <w:abstractNumId w:val="4"/>
  </w:num>
  <w:num w:numId="21">
    <w:abstractNumId w:val="8"/>
  </w:num>
  <w:num w:numId="22">
    <w:abstractNumId w:val="30"/>
  </w:num>
  <w:num w:numId="23">
    <w:abstractNumId w:val="23"/>
  </w:num>
  <w:num w:numId="24">
    <w:abstractNumId w:val="25"/>
  </w:num>
  <w:num w:numId="25">
    <w:abstractNumId w:val="15"/>
  </w:num>
  <w:num w:numId="26">
    <w:abstractNumId w:val="27"/>
  </w:num>
  <w:num w:numId="27">
    <w:abstractNumId w:val="0"/>
  </w:num>
  <w:num w:numId="28">
    <w:abstractNumId w:val="18"/>
  </w:num>
  <w:num w:numId="29">
    <w:abstractNumId w:val="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B9"/>
    <w:rsid w:val="000032E8"/>
    <w:rsid w:val="000040AE"/>
    <w:rsid w:val="000048D8"/>
    <w:rsid w:val="0000676E"/>
    <w:rsid w:val="00007016"/>
    <w:rsid w:val="00007A93"/>
    <w:rsid w:val="00010B6A"/>
    <w:rsid w:val="0001323A"/>
    <w:rsid w:val="00014B20"/>
    <w:rsid w:val="000162D8"/>
    <w:rsid w:val="00034622"/>
    <w:rsid w:val="00035EBE"/>
    <w:rsid w:val="00036ED2"/>
    <w:rsid w:val="00042E7C"/>
    <w:rsid w:val="00045690"/>
    <w:rsid w:val="00050BB1"/>
    <w:rsid w:val="00051E7E"/>
    <w:rsid w:val="0005200F"/>
    <w:rsid w:val="00055AD8"/>
    <w:rsid w:val="0006080D"/>
    <w:rsid w:val="00062788"/>
    <w:rsid w:val="000630E8"/>
    <w:rsid w:val="00066DF6"/>
    <w:rsid w:val="00071399"/>
    <w:rsid w:val="000734BE"/>
    <w:rsid w:val="0007351B"/>
    <w:rsid w:val="00073946"/>
    <w:rsid w:val="00080209"/>
    <w:rsid w:val="00081561"/>
    <w:rsid w:val="00081F18"/>
    <w:rsid w:val="00085DD1"/>
    <w:rsid w:val="00091995"/>
    <w:rsid w:val="00091CAA"/>
    <w:rsid w:val="00096D78"/>
    <w:rsid w:val="000A1466"/>
    <w:rsid w:val="000A2C5F"/>
    <w:rsid w:val="000B00CD"/>
    <w:rsid w:val="000B1EF7"/>
    <w:rsid w:val="000B1F42"/>
    <w:rsid w:val="000B2053"/>
    <w:rsid w:val="000B24C4"/>
    <w:rsid w:val="000B4126"/>
    <w:rsid w:val="000B7E80"/>
    <w:rsid w:val="000C0D8F"/>
    <w:rsid w:val="000C5291"/>
    <w:rsid w:val="000C71E0"/>
    <w:rsid w:val="000D1A38"/>
    <w:rsid w:val="000D3DAD"/>
    <w:rsid w:val="000E2AB4"/>
    <w:rsid w:val="000E6570"/>
    <w:rsid w:val="000F008C"/>
    <w:rsid w:val="000F31C3"/>
    <w:rsid w:val="000F48F0"/>
    <w:rsid w:val="000F5ACE"/>
    <w:rsid w:val="000F7E6E"/>
    <w:rsid w:val="001006E8"/>
    <w:rsid w:val="00102CC4"/>
    <w:rsid w:val="00104358"/>
    <w:rsid w:val="00107596"/>
    <w:rsid w:val="0011247C"/>
    <w:rsid w:val="00114F02"/>
    <w:rsid w:val="001152A2"/>
    <w:rsid w:val="00124BD8"/>
    <w:rsid w:val="00125C37"/>
    <w:rsid w:val="00127CF4"/>
    <w:rsid w:val="001360D3"/>
    <w:rsid w:val="00145898"/>
    <w:rsid w:val="001516D2"/>
    <w:rsid w:val="00152979"/>
    <w:rsid w:val="00153438"/>
    <w:rsid w:val="00153825"/>
    <w:rsid w:val="00154933"/>
    <w:rsid w:val="00155111"/>
    <w:rsid w:val="001559B0"/>
    <w:rsid w:val="001748CA"/>
    <w:rsid w:val="00174B28"/>
    <w:rsid w:val="001801B9"/>
    <w:rsid w:val="00181BAE"/>
    <w:rsid w:val="001873CB"/>
    <w:rsid w:val="001901C5"/>
    <w:rsid w:val="00196E2D"/>
    <w:rsid w:val="001A1F95"/>
    <w:rsid w:val="001A282E"/>
    <w:rsid w:val="001A321C"/>
    <w:rsid w:val="001A6240"/>
    <w:rsid w:val="001B1F8E"/>
    <w:rsid w:val="001B2633"/>
    <w:rsid w:val="001B2FC4"/>
    <w:rsid w:val="001B67F1"/>
    <w:rsid w:val="001B6ECE"/>
    <w:rsid w:val="001C6737"/>
    <w:rsid w:val="001D1A0A"/>
    <w:rsid w:val="001E1AAD"/>
    <w:rsid w:val="001E3D58"/>
    <w:rsid w:val="001E4B7F"/>
    <w:rsid w:val="001E5AA2"/>
    <w:rsid w:val="001E6ECE"/>
    <w:rsid w:val="001F020A"/>
    <w:rsid w:val="001F0D47"/>
    <w:rsid w:val="001F3479"/>
    <w:rsid w:val="001F7E7D"/>
    <w:rsid w:val="0020000E"/>
    <w:rsid w:val="002007F5"/>
    <w:rsid w:val="00203A9D"/>
    <w:rsid w:val="00204C1B"/>
    <w:rsid w:val="00207780"/>
    <w:rsid w:val="002078F0"/>
    <w:rsid w:val="00210F42"/>
    <w:rsid w:val="002124F7"/>
    <w:rsid w:val="00216057"/>
    <w:rsid w:val="002325E5"/>
    <w:rsid w:val="002344C6"/>
    <w:rsid w:val="0023544F"/>
    <w:rsid w:val="00235DB9"/>
    <w:rsid w:val="00240D68"/>
    <w:rsid w:val="002437EC"/>
    <w:rsid w:val="00244117"/>
    <w:rsid w:val="002443FF"/>
    <w:rsid w:val="00250E51"/>
    <w:rsid w:val="002516B9"/>
    <w:rsid w:val="00254A05"/>
    <w:rsid w:val="002574AF"/>
    <w:rsid w:val="00262600"/>
    <w:rsid w:val="00264869"/>
    <w:rsid w:val="00264DEA"/>
    <w:rsid w:val="00271631"/>
    <w:rsid w:val="0027336F"/>
    <w:rsid w:val="00275CFD"/>
    <w:rsid w:val="002802A9"/>
    <w:rsid w:val="00283417"/>
    <w:rsid w:val="00284102"/>
    <w:rsid w:val="00284FE6"/>
    <w:rsid w:val="00290AE1"/>
    <w:rsid w:val="00292434"/>
    <w:rsid w:val="00297927"/>
    <w:rsid w:val="002A25F6"/>
    <w:rsid w:val="002A2611"/>
    <w:rsid w:val="002A3114"/>
    <w:rsid w:val="002A3E90"/>
    <w:rsid w:val="002A4851"/>
    <w:rsid w:val="002B011A"/>
    <w:rsid w:val="002B2682"/>
    <w:rsid w:val="002B32EE"/>
    <w:rsid w:val="002B6994"/>
    <w:rsid w:val="002C082D"/>
    <w:rsid w:val="002C0DFC"/>
    <w:rsid w:val="002C0F9C"/>
    <w:rsid w:val="002C1683"/>
    <w:rsid w:val="002C1956"/>
    <w:rsid w:val="002C36A9"/>
    <w:rsid w:val="002C59BF"/>
    <w:rsid w:val="002C5FDC"/>
    <w:rsid w:val="002D0EF9"/>
    <w:rsid w:val="002D0EFB"/>
    <w:rsid w:val="002D2F15"/>
    <w:rsid w:val="002D3682"/>
    <w:rsid w:val="002D3AA0"/>
    <w:rsid w:val="002D3B67"/>
    <w:rsid w:val="002D3FC1"/>
    <w:rsid w:val="002D4F7F"/>
    <w:rsid w:val="002D507D"/>
    <w:rsid w:val="002D7E79"/>
    <w:rsid w:val="002E0ED9"/>
    <w:rsid w:val="002E4D25"/>
    <w:rsid w:val="002E53D5"/>
    <w:rsid w:val="002F0E16"/>
    <w:rsid w:val="002F3C3C"/>
    <w:rsid w:val="002F52C5"/>
    <w:rsid w:val="002F721A"/>
    <w:rsid w:val="002F78C3"/>
    <w:rsid w:val="00300A8E"/>
    <w:rsid w:val="00301C41"/>
    <w:rsid w:val="003033E3"/>
    <w:rsid w:val="00303E23"/>
    <w:rsid w:val="00307703"/>
    <w:rsid w:val="00317D0A"/>
    <w:rsid w:val="00320312"/>
    <w:rsid w:val="003204B4"/>
    <w:rsid w:val="003232B1"/>
    <w:rsid w:val="00323EFB"/>
    <w:rsid w:val="00325DB4"/>
    <w:rsid w:val="00326E0C"/>
    <w:rsid w:val="00334BEC"/>
    <w:rsid w:val="00336451"/>
    <w:rsid w:val="003369A8"/>
    <w:rsid w:val="0034089E"/>
    <w:rsid w:val="00341599"/>
    <w:rsid w:val="003427CF"/>
    <w:rsid w:val="0035436D"/>
    <w:rsid w:val="00355E93"/>
    <w:rsid w:val="00360948"/>
    <w:rsid w:val="00363BB7"/>
    <w:rsid w:val="00370974"/>
    <w:rsid w:val="00374EA0"/>
    <w:rsid w:val="00376457"/>
    <w:rsid w:val="0037656C"/>
    <w:rsid w:val="00381380"/>
    <w:rsid w:val="00387C45"/>
    <w:rsid w:val="0039162E"/>
    <w:rsid w:val="003926F7"/>
    <w:rsid w:val="003A0F0E"/>
    <w:rsid w:val="003A27B1"/>
    <w:rsid w:val="003A3511"/>
    <w:rsid w:val="003B0D36"/>
    <w:rsid w:val="003B1FCA"/>
    <w:rsid w:val="003B23E3"/>
    <w:rsid w:val="003B3482"/>
    <w:rsid w:val="003B6637"/>
    <w:rsid w:val="003B6BF5"/>
    <w:rsid w:val="003C4395"/>
    <w:rsid w:val="003C6EC8"/>
    <w:rsid w:val="003D4F96"/>
    <w:rsid w:val="003D7262"/>
    <w:rsid w:val="003E19E2"/>
    <w:rsid w:val="003E2445"/>
    <w:rsid w:val="003E2D6B"/>
    <w:rsid w:val="003E3072"/>
    <w:rsid w:val="003E3148"/>
    <w:rsid w:val="003E34BB"/>
    <w:rsid w:val="003E4CAC"/>
    <w:rsid w:val="003E6019"/>
    <w:rsid w:val="003E7091"/>
    <w:rsid w:val="003E71F9"/>
    <w:rsid w:val="003F01A5"/>
    <w:rsid w:val="00405ABD"/>
    <w:rsid w:val="00410CEF"/>
    <w:rsid w:val="0041295C"/>
    <w:rsid w:val="00412CA4"/>
    <w:rsid w:val="004133F8"/>
    <w:rsid w:val="004167A6"/>
    <w:rsid w:val="00420C89"/>
    <w:rsid w:val="00422EA9"/>
    <w:rsid w:val="00424CA1"/>
    <w:rsid w:val="0042533E"/>
    <w:rsid w:val="00430E13"/>
    <w:rsid w:val="0044040F"/>
    <w:rsid w:val="004423AC"/>
    <w:rsid w:val="00451FF2"/>
    <w:rsid w:val="004551F3"/>
    <w:rsid w:val="0046239A"/>
    <w:rsid w:val="00462828"/>
    <w:rsid w:val="00463583"/>
    <w:rsid w:val="004701DB"/>
    <w:rsid w:val="004770B4"/>
    <w:rsid w:val="00485A85"/>
    <w:rsid w:val="00486143"/>
    <w:rsid w:val="00486FC6"/>
    <w:rsid w:val="00487C07"/>
    <w:rsid w:val="00492C20"/>
    <w:rsid w:val="004945E9"/>
    <w:rsid w:val="0049693A"/>
    <w:rsid w:val="004A52A9"/>
    <w:rsid w:val="004A5FA8"/>
    <w:rsid w:val="004B3F9C"/>
    <w:rsid w:val="004B4FBA"/>
    <w:rsid w:val="004B6456"/>
    <w:rsid w:val="004C0405"/>
    <w:rsid w:val="004C3CD6"/>
    <w:rsid w:val="004C4360"/>
    <w:rsid w:val="004D4F16"/>
    <w:rsid w:val="004E3CBC"/>
    <w:rsid w:val="004E6467"/>
    <w:rsid w:val="004F0E0D"/>
    <w:rsid w:val="004F17D2"/>
    <w:rsid w:val="004F2348"/>
    <w:rsid w:val="004F3DFA"/>
    <w:rsid w:val="004F5C0D"/>
    <w:rsid w:val="004F7D0C"/>
    <w:rsid w:val="00501B19"/>
    <w:rsid w:val="005023A1"/>
    <w:rsid w:val="00504661"/>
    <w:rsid w:val="00506045"/>
    <w:rsid w:val="00506C61"/>
    <w:rsid w:val="005077D3"/>
    <w:rsid w:val="00510CF2"/>
    <w:rsid w:val="005128EF"/>
    <w:rsid w:val="00512A7E"/>
    <w:rsid w:val="0051589D"/>
    <w:rsid w:val="00516844"/>
    <w:rsid w:val="00521076"/>
    <w:rsid w:val="0053054E"/>
    <w:rsid w:val="00532B5A"/>
    <w:rsid w:val="0054298B"/>
    <w:rsid w:val="005443F5"/>
    <w:rsid w:val="0054745F"/>
    <w:rsid w:val="00547558"/>
    <w:rsid w:val="00550569"/>
    <w:rsid w:val="00552A3C"/>
    <w:rsid w:val="00553AE2"/>
    <w:rsid w:val="00553C00"/>
    <w:rsid w:val="00554BAF"/>
    <w:rsid w:val="0056052B"/>
    <w:rsid w:val="0056437C"/>
    <w:rsid w:val="00565175"/>
    <w:rsid w:val="00565667"/>
    <w:rsid w:val="00567805"/>
    <w:rsid w:val="00580881"/>
    <w:rsid w:val="00587BC3"/>
    <w:rsid w:val="00590392"/>
    <w:rsid w:val="005915EC"/>
    <w:rsid w:val="00594226"/>
    <w:rsid w:val="00594FBE"/>
    <w:rsid w:val="005A127F"/>
    <w:rsid w:val="005B0451"/>
    <w:rsid w:val="005B1182"/>
    <w:rsid w:val="005B3834"/>
    <w:rsid w:val="005B744F"/>
    <w:rsid w:val="005C028E"/>
    <w:rsid w:val="005C4739"/>
    <w:rsid w:val="005C56DD"/>
    <w:rsid w:val="005C62F4"/>
    <w:rsid w:val="005C7EDF"/>
    <w:rsid w:val="005D4C0B"/>
    <w:rsid w:val="005D5415"/>
    <w:rsid w:val="005E118A"/>
    <w:rsid w:val="005E29CA"/>
    <w:rsid w:val="005E31A1"/>
    <w:rsid w:val="005E4BDF"/>
    <w:rsid w:val="005F466A"/>
    <w:rsid w:val="00600EDF"/>
    <w:rsid w:val="00602DBB"/>
    <w:rsid w:val="0060654F"/>
    <w:rsid w:val="00606926"/>
    <w:rsid w:val="00606A93"/>
    <w:rsid w:val="006076E1"/>
    <w:rsid w:val="00613AA2"/>
    <w:rsid w:val="00620C91"/>
    <w:rsid w:val="006221E2"/>
    <w:rsid w:val="00631E97"/>
    <w:rsid w:val="0063727B"/>
    <w:rsid w:val="00641BE3"/>
    <w:rsid w:val="0064298E"/>
    <w:rsid w:val="00643689"/>
    <w:rsid w:val="00647DBB"/>
    <w:rsid w:val="006570CB"/>
    <w:rsid w:val="00657CC9"/>
    <w:rsid w:val="00661FA8"/>
    <w:rsid w:val="0066272C"/>
    <w:rsid w:val="00663877"/>
    <w:rsid w:val="00664723"/>
    <w:rsid w:val="00665027"/>
    <w:rsid w:val="0067043F"/>
    <w:rsid w:val="00676730"/>
    <w:rsid w:val="00676957"/>
    <w:rsid w:val="0067730E"/>
    <w:rsid w:val="00680CA4"/>
    <w:rsid w:val="006827AA"/>
    <w:rsid w:val="00685447"/>
    <w:rsid w:val="006873D9"/>
    <w:rsid w:val="006960C5"/>
    <w:rsid w:val="006A6D28"/>
    <w:rsid w:val="006B4480"/>
    <w:rsid w:val="006B4B62"/>
    <w:rsid w:val="006C2EC5"/>
    <w:rsid w:val="006C7D1F"/>
    <w:rsid w:val="006C7D38"/>
    <w:rsid w:val="006D0083"/>
    <w:rsid w:val="006D4242"/>
    <w:rsid w:val="006D57D3"/>
    <w:rsid w:val="006D6784"/>
    <w:rsid w:val="006D7EDA"/>
    <w:rsid w:val="006E676E"/>
    <w:rsid w:val="006F0C05"/>
    <w:rsid w:val="006F3C73"/>
    <w:rsid w:val="006F3E10"/>
    <w:rsid w:val="006F4473"/>
    <w:rsid w:val="006F6AD3"/>
    <w:rsid w:val="0070005A"/>
    <w:rsid w:val="00702061"/>
    <w:rsid w:val="00703375"/>
    <w:rsid w:val="00715EFB"/>
    <w:rsid w:val="00720A10"/>
    <w:rsid w:val="00721D48"/>
    <w:rsid w:val="0072658B"/>
    <w:rsid w:val="007301F3"/>
    <w:rsid w:val="00732E8E"/>
    <w:rsid w:val="007336B0"/>
    <w:rsid w:val="00736A47"/>
    <w:rsid w:val="007372F7"/>
    <w:rsid w:val="007418F8"/>
    <w:rsid w:val="00744FE1"/>
    <w:rsid w:val="00747D8E"/>
    <w:rsid w:val="00762479"/>
    <w:rsid w:val="00764E4A"/>
    <w:rsid w:val="00766713"/>
    <w:rsid w:val="007722C1"/>
    <w:rsid w:val="00773D35"/>
    <w:rsid w:val="007773DC"/>
    <w:rsid w:val="00783D78"/>
    <w:rsid w:val="00790806"/>
    <w:rsid w:val="0079260B"/>
    <w:rsid w:val="00792C11"/>
    <w:rsid w:val="00793100"/>
    <w:rsid w:val="007A146A"/>
    <w:rsid w:val="007A34E3"/>
    <w:rsid w:val="007A6378"/>
    <w:rsid w:val="007B49D3"/>
    <w:rsid w:val="007C79B5"/>
    <w:rsid w:val="007D047D"/>
    <w:rsid w:val="007D449E"/>
    <w:rsid w:val="007D5CE2"/>
    <w:rsid w:val="007D6E57"/>
    <w:rsid w:val="007D7139"/>
    <w:rsid w:val="007E0441"/>
    <w:rsid w:val="007E37AE"/>
    <w:rsid w:val="007E5458"/>
    <w:rsid w:val="007F3A0D"/>
    <w:rsid w:val="007F4D98"/>
    <w:rsid w:val="008010F9"/>
    <w:rsid w:val="00804C9E"/>
    <w:rsid w:val="008054C8"/>
    <w:rsid w:val="00810531"/>
    <w:rsid w:val="00810CA3"/>
    <w:rsid w:val="00821523"/>
    <w:rsid w:val="00821B66"/>
    <w:rsid w:val="00821BEB"/>
    <w:rsid w:val="00822C9D"/>
    <w:rsid w:val="00824BA8"/>
    <w:rsid w:val="00826E02"/>
    <w:rsid w:val="0084054D"/>
    <w:rsid w:val="008422D2"/>
    <w:rsid w:val="00844D2F"/>
    <w:rsid w:val="00845082"/>
    <w:rsid w:val="00845B31"/>
    <w:rsid w:val="00853D4B"/>
    <w:rsid w:val="00855395"/>
    <w:rsid w:val="008608FA"/>
    <w:rsid w:val="00862FD9"/>
    <w:rsid w:val="00867471"/>
    <w:rsid w:val="00870AD8"/>
    <w:rsid w:val="00871D0E"/>
    <w:rsid w:val="00873848"/>
    <w:rsid w:val="008767F9"/>
    <w:rsid w:val="00880A74"/>
    <w:rsid w:val="008815BB"/>
    <w:rsid w:val="00882729"/>
    <w:rsid w:val="00883769"/>
    <w:rsid w:val="00885A55"/>
    <w:rsid w:val="008921FE"/>
    <w:rsid w:val="00893623"/>
    <w:rsid w:val="008957D0"/>
    <w:rsid w:val="00895B7D"/>
    <w:rsid w:val="008A04A4"/>
    <w:rsid w:val="008A0DA1"/>
    <w:rsid w:val="008A1CD5"/>
    <w:rsid w:val="008A7809"/>
    <w:rsid w:val="008A7FED"/>
    <w:rsid w:val="008B34C8"/>
    <w:rsid w:val="008B5EAD"/>
    <w:rsid w:val="008B6974"/>
    <w:rsid w:val="008C02F7"/>
    <w:rsid w:val="008C3D97"/>
    <w:rsid w:val="008C79B0"/>
    <w:rsid w:val="008D149C"/>
    <w:rsid w:val="008D1CC2"/>
    <w:rsid w:val="008D3EAE"/>
    <w:rsid w:val="008D548F"/>
    <w:rsid w:val="008D563F"/>
    <w:rsid w:val="008E31B9"/>
    <w:rsid w:val="008F3C68"/>
    <w:rsid w:val="00901B34"/>
    <w:rsid w:val="009072F0"/>
    <w:rsid w:val="009076AC"/>
    <w:rsid w:val="00914C25"/>
    <w:rsid w:val="00914F6C"/>
    <w:rsid w:val="00920DE8"/>
    <w:rsid w:val="009213FE"/>
    <w:rsid w:val="00926007"/>
    <w:rsid w:val="00926544"/>
    <w:rsid w:val="00927273"/>
    <w:rsid w:val="00927F3A"/>
    <w:rsid w:val="00932653"/>
    <w:rsid w:val="00932F05"/>
    <w:rsid w:val="0094719E"/>
    <w:rsid w:val="00947435"/>
    <w:rsid w:val="00947CAC"/>
    <w:rsid w:val="00951A37"/>
    <w:rsid w:val="00951E6C"/>
    <w:rsid w:val="00953AA6"/>
    <w:rsid w:val="0095536D"/>
    <w:rsid w:val="009568EC"/>
    <w:rsid w:val="009671C7"/>
    <w:rsid w:val="00972DB3"/>
    <w:rsid w:val="009730B4"/>
    <w:rsid w:val="00973F24"/>
    <w:rsid w:val="0097513D"/>
    <w:rsid w:val="00975336"/>
    <w:rsid w:val="0098491E"/>
    <w:rsid w:val="009940A8"/>
    <w:rsid w:val="009962A1"/>
    <w:rsid w:val="009A3E38"/>
    <w:rsid w:val="009B087A"/>
    <w:rsid w:val="009B0937"/>
    <w:rsid w:val="009B5F15"/>
    <w:rsid w:val="009C4A82"/>
    <w:rsid w:val="009C731B"/>
    <w:rsid w:val="009D444C"/>
    <w:rsid w:val="009D4C81"/>
    <w:rsid w:val="009E08B7"/>
    <w:rsid w:val="009E1A99"/>
    <w:rsid w:val="009E36B5"/>
    <w:rsid w:val="009E66B6"/>
    <w:rsid w:val="009F28A4"/>
    <w:rsid w:val="009F2D17"/>
    <w:rsid w:val="009F3454"/>
    <w:rsid w:val="009F5E4A"/>
    <w:rsid w:val="009F6DFF"/>
    <w:rsid w:val="00A01752"/>
    <w:rsid w:val="00A04CE7"/>
    <w:rsid w:val="00A04FA3"/>
    <w:rsid w:val="00A07F46"/>
    <w:rsid w:val="00A13057"/>
    <w:rsid w:val="00A22E63"/>
    <w:rsid w:val="00A23E4E"/>
    <w:rsid w:val="00A26453"/>
    <w:rsid w:val="00A27959"/>
    <w:rsid w:val="00A302F5"/>
    <w:rsid w:val="00A34086"/>
    <w:rsid w:val="00A34690"/>
    <w:rsid w:val="00A358A5"/>
    <w:rsid w:val="00A37316"/>
    <w:rsid w:val="00A41320"/>
    <w:rsid w:val="00A41B57"/>
    <w:rsid w:val="00A420FB"/>
    <w:rsid w:val="00A465CA"/>
    <w:rsid w:val="00A50210"/>
    <w:rsid w:val="00A5116F"/>
    <w:rsid w:val="00A522E1"/>
    <w:rsid w:val="00A6163A"/>
    <w:rsid w:val="00A64342"/>
    <w:rsid w:val="00A654E8"/>
    <w:rsid w:val="00A76754"/>
    <w:rsid w:val="00A830D3"/>
    <w:rsid w:val="00A835AA"/>
    <w:rsid w:val="00A836CD"/>
    <w:rsid w:val="00A84B51"/>
    <w:rsid w:val="00A85026"/>
    <w:rsid w:val="00A879EC"/>
    <w:rsid w:val="00A90222"/>
    <w:rsid w:val="00A90C05"/>
    <w:rsid w:val="00A94E79"/>
    <w:rsid w:val="00A97A8B"/>
    <w:rsid w:val="00AA0103"/>
    <w:rsid w:val="00AA04C5"/>
    <w:rsid w:val="00AA2AB0"/>
    <w:rsid w:val="00AA37A6"/>
    <w:rsid w:val="00AA7B77"/>
    <w:rsid w:val="00AB0D1F"/>
    <w:rsid w:val="00AB23F5"/>
    <w:rsid w:val="00AB51F3"/>
    <w:rsid w:val="00AB55BF"/>
    <w:rsid w:val="00AB7889"/>
    <w:rsid w:val="00AD3900"/>
    <w:rsid w:val="00AE1186"/>
    <w:rsid w:val="00AE2245"/>
    <w:rsid w:val="00AE259D"/>
    <w:rsid w:val="00AE7C62"/>
    <w:rsid w:val="00AF437E"/>
    <w:rsid w:val="00AF52F8"/>
    <w:rsid w:val="00AF70CA"/>
    <w:rsid w:val="00B0082A"/>
    <w:rsid w:val="00B0306E"/>
    <w:rsid w:val="00B031CC"/>
    <w:rsid w:val="00B03CB7"/>
    <w:rsid w:val="00B067FD"/>
    <w:rsid w:val="00B26D29"/>
    <w:rsid w:val="00B31148"/>
    <w:rsid w:val="00B351E7"/>
    <w:rsid w:val="00B352F2"/>
    <w:rsid w:val="00B3631A"/>
    <w:rsid w:val="00B45474"/>
    <w:rsid w:val="00B47277"/>
    <w:rsid w:val="00B507AC"/>
    <w:rsid w:val="00B516A6"/>
    <w:rsid w:val="00B51A23"/>
    <w:rsid w:val="00B5467B"/>
    <w:rsid w:val="00B54ECD"/>
    <w:rsid w:val="00B554D3"/>
    <w:rsid w:val="00B55F06"/>
    <w:rsid w:val="00B60567"/>
    <w:rsid w:val="00B62EB3"/>
    <w:rsid w:val="00B6395A"/>
    <w:rsid w:val="00B63DF0"/>
    <w:rsid w:val="00B734AF"/>
    <w:rsid w:val="00B770A6"/>
    <w:rsid w:val="00B777A0"/>
    <w:rsid w:val="00B814AB"/>
    <w:rsid w:val="00B83AED"/>
    <w:rsid w:val="00B87F2C"/>
    <w:rsid w:val="00B9043E"/>
    <w:rsid w:val="00B9577E"/>
    <w:rsid w:val="00B9735D"/>
    <w:rsid w:val="00B979A3"/>
    <w:rsid w:val="00BA1DA4"/>
    <w:rsid w:val="00BA1DC0"/>
    <w:rsid w:val="00BB2010"/>
    <w:rsid w:val="00BB3F23"/>
    <w:rsid w:val="00BB6E5D"/>
    <w:rsid w:val="00BC4908"/>
    <w:rsid w:val="00BC621D"/>
    <w:rsid w:val="00BD0F5B"/>
    <w:rsid w:val="00BD101F"/>
    <w:rsid w:val="00BD28B1"/>
    <w:rsid w:val="00BE7338"/>
    <w:rsid w:val="00BF341C"/>
    <w:rsid w:val="00BF68EE"/>
    <w:rsid w:val="00C0286A"/>
    <w:rsid w:val="00C02FD2"/>
    <w:rsid w:val="00C051F3"/>
    <w:rsid w:val="00C05223"/>
    <w:rsid w:val="00C239B2"/>
    <w:rsid w:val="00C26303"/>
    <w:rsid w:val="00C27612"/>
    <w:rsid w:val="00C3345F"/>
    <w:rsid w:val="00C34552"/>
    <w:rsid w:val="00C3455A"/>
    <w:rsid w:val="00C36F92"/>
    <w:rsid w:val="00C417BB"/>
    <w:rsid w:val="00C438BE"/>
    <w:rsid w:val="00C444C0"/>
    <w:rsid w:val="00C45801"/>
    <w:rsid w:val="00C45EE9"/>
    <w:rsid w:val="00C4779D"/>
    <w:rsid w:val="00C53021"/>
    <w:rsid w:val="00C636EB"/>
    <w:rsid w:val="00C63B9A"/>
    <w:rsid w:val="00C65671"/>
    <w:rsid w:val="00C65EBA"/>
    <w:rsid w:val="00C711D1"/>
    <w:rsid w:val="00C713C9"/>
    <w:rsid w:val="00C75015"/>
    <w:rsid w:val="00C754D4"/>
    <w:rsid w:val="00C76A92"/>
    <w:rsid w:val="00C81093"/>
    <w:rsid w:val="00C82769"/>
    <w:rsid w:val="00C91A8F"/>
    <w:rsid w:val="00C930DB"/>
    <w:rsid w:val="00C95470"/>
    <w:rsid w:val="00C96205"/>
    <w:rsid w:val="00CA044D"/>
    <w:rsid w:val="00CA1A06"/>
    <w:rsid w:val="00CA3715"/>
    <w:rsid w:val="00CA3E71"/>
    <w:rsid w:val="00CA4B71"/>
    <w:rsid w:val="00CA54EB"/>
    <w:rsid w:val="00CA6023"/>
    <w:rsid w:val="00CA695C"/>
    <w:rsid w:val="00CA7722"/>
    <w:rsid w:val="00CB088D"/>
    <w:rsid w:val="00CC06B1"/>
    <w:rsid w:val="00CC0C9B"/>
    <w:rsid w:val="00CC6779"/>
    <w:rsid w:val="00CC67C4"/>
    <w:rsid w:val="00CC782B"/>
    <w:rsid w:val="00CD0535"/>
    <w:rsid w:val="00CD2762"/>
    <w:rsid w:val="00CD339A"/>
    <w:rsid w:val="00CD3D84"/>
    <w:rsid w:val="00CD4CC1"/>
    <w:rsid w:val="00CD56B7"/>
    <w:rsid w:val="00CE0DA1"/>
    <w:rsid w:val="00CE1715"/>
    <w:rsid w:val="00CE27AA"/>
    <w:rsid w:val="00CF20B0"/>
    <w:rsid w:val="00CF2C1F"/>
    <w:rsid w:val="00CF3D94"/>
    <w:rsid w:val="00CF590C"/>
    <w:rsid w:val="00D01E13"/>
    <w:rsid w:val="00D02BCB"/>
    <w:rsid w:val="00D041E9"/>
    <w:rsid w:val="00D12915"/>
    <w:rsid w:val="00D13794"/>
    <w:rsid w:val="00D1429A"/>
    <w:rsid w:val="00D1634B"/>
    <w:rsid w:val="00D1734B"/>
    <w:rsid w:val="00D17B4A"/>
    <w:rsid w:val="00D23583"/>
    <w:rsid w:val="00D23858"/>
    <w:rsid w:val="00D24183"/>
    <w:rsid w:val="00D249A8"/>
    <w:rsid w:val="00D32460"/>
    <w:rsid w:val="00D330A1"/>
    <w:rsid w:val="00D3384A"/>
    <w:rsid w:val="00D36C68"/>
    <w:rsid w:val="00D4513B"/>
    <w:rsid w:val="00D46CE2"/>
    <w:rsid w:val="00D52C29"/>
    <w:rsid w:val="00D567C4"/>
    <w:rsid w:val="00D61890"/>
    <w:rsid w:val="00D6684A"/>
    <w:rsid w:val="00D702CC"/>
    <w:rsid w:val="00D74040"/>
    <w:rsid w:val="00D75DB7"/>
    <w:rsid w:val="00D765F4"/>
    <w:rsid w:val="00D7689E"/>
    <w:rsid w:val="00D775B3"/>
    <w:rsid w:val="00D80734"/>
    <w:rsid w:val="00D80C77"/>
    <w:rsid w:val="00D81436"/>
    <w:rsid w:val="00D83A49"/>
    <w:rsid w:val="00D86DB9"/>
    <w:rsid w:val="00D87351"/>
    <w:rsid w:val="00D93D7B"/>
    <w:rsid w:val="00D97F85"/>
    <w:rsid w:val="00DA1BD2"/>
    <w:rsid w:val="00DA4DB4"/>
    <w:rsid w:val="00DA5F1C"/>
    <w:rsid w:val="00DB1F15"/>
    <w:rsid w:val="00DC5259"/>
    <w:rsid w:val="00DC5492"/>
    <w:rsid w:val="00DC5CB0"/>
    <w:rsid w:val="00DD71B5"/>
    <w:rsid w:val="00DD7F0B"/>
    <w:rsid w:val="00DE2E3D"/>
    <w:rsid w:val="00DE3041"/>
    <w:rsid w:val="00DE5925"/>
    <w:rsid w:val="00DE5BE3"/>
    <w:rsid w:val="00DE7564"/>
    <w:rsid w:val="00DF36F3"/>
    <w:rsid w:val="00DF5A82"/>
    <w:rsid w:val="00E0072D"/>
    <w:rsid w:val="00E04CA1"/>
    <w:rsid w:val="00E16700"/>
    <w:rsid w:val="00E16C48"/>
    <w:rsid w:val="00E20179"/>
    <w:rsid w:val="00E20F42"/>
    <w:rsid w:val="00E218DC"/>
    <w:rsid w:val="00E2390F"/>
    <w:rsid w:val="00E30591"/>
    <w:rsid w:val="00E3242F"/>
    <w:rsid w:val="00E44BAC"/>
    <w:rsid w:val="00E45758"/>
    <w:rsid w:val="00E458B1"/>
    <w:rsid w:val="00E4590A"/>
    <w:rsid w:val="00E46DD7"/>
    <w:rsid w:val="00E54AF5"/>
    <w:rsid w:val="00E61830"/>
    <w:rsid w:val="00E61D43"/>
    <w:rsid w:val="00E73241"/>
    <w:rsid w:val="00E74628"/>
    <w:rsid w:val="00E74A75"/>
    <w:rsid w:val="00E75D42"/>
    <w:rsid w:val="00E775AA"/>
    <w:rsid w:val="00E808A4"/>
    <w:rsid w:val="00E8141F"/>
    <w:rsid w:val="00E834D2"/>
    <w:rsid w:val="00E83544"/>
    <w:rsid w:val="00E8373D"/>
    <w:rsid w:val="00E863D2"/>
    <w:rsid w:val="00E93BA5"/>
    <w:rsid w:val="00EA14A7"/>
    <w:rsid w:val="00EA7600"/>
    <w:rsid w:val="00EB21DB"/>
    <w:rsid w:val="00EB2800"/>
    <w:rsid w:val="00EB2ECF"/>
    <w:rsid w:val="00EB4A13"/>
    <w:rsid w:val="00ED29D6"/>
    <w:rsid w:val="00ED32D0"/>
    <w:rsid w:val="00ED379A"/>
    <w:rsid w:val="00ED77D0"/>
    <w:rsid w:val="00EE3013"/>
    <w:rsid w:val="00EE3E8D"/>
    <w:rsid w:val="00EE4F94"/>
    <w:rsid w:val="00EF29E8"/>
    <w:rsid w:val="00EF4810"/>
    <w:rsid w:val="00EF4CC0"/>
    <w:rsid w:val="00EF5A50"/>
    <w:rsid w:val="00EF63F8"/>
    <w:rsid w:val="00F006D7"/>
    <w:rsid w:val="00F04537"/>
    <w:rsid w:val="00F10621"/>
    <w:rsid w:val="00F13F89"/>
    <w:rsid w:val="00F14709"/>
    <w:rsid w:val="00F150AE"/>
    <w:rsid w:val="00F1513D"/>
    <w:rsid w:val="00F156C3"/>
    <w:rsid w:val="00F16291"/>
    <w:rsid w:val="00F16C5B"/>
    <w:rsid w:val="00F176F9"/>
    <w:rsid w:val="00F228C9"/>
    <w:rsid w:val="00F317A2"/>
    <w:rsid w:val="00F321D8"/>
    <w:rsid w:val="00F33355"/>
    <w:rsid w:val="00F43B9C"/>
    <w:rsid w:val="00F46F13"/>
    <w:rsid w:val="00F473BE"/>
    <w:rsid w:val="00F52955"/>
    <w:rsid w:val="00F57685"/>
    <w:rsid w:val="00F6579C"/>
    <w:rsid w:val="00F817B1"/>
    <w:rsid w:val="00F8324B"/>
    <w:rsid w:val="00F836AD"/>
    <w:rsid w:val="00F853E0"/>
    <w:rsid w:val="00F85414"/>
    <w:rsid w:val="00F86C3C"/>
    <w:rsid w:val="00F86F61"/>
    <w:rsid w:val="00F9138F"/>
    <w:rsid w:val="00F95910"/>
    <w:rsid w:val="00F9618A"/>
    <w:rsid w:val="00FA09DB"/>
    <w:rsid w:val="00FA14EF"/>
    <w:rsid w:val="00FA161C"/>
    <w:rsid w:val="00FA4F7B"/>
    <w:rsid w:val="00FA6CA8"/>
    <w:rsid w:val="00FA6DDD"/>
    <w:rsid w:val="00FB111A"/>
    <w:rsid w:val="00FB39C4"/>
    <w:rsid w:val="00FC0FFB"/>
    <w:rsid w:val="00FC55C7"/>
    <w:rsid w:val="00FC70B9"/>
    <w:rsid w:val="00FD0CFB"/>
    <w:rsid w:val="00FD1760"/>
    <w:rsid w:val="00FD34ED"/>
    <w:rsid w:val="00FD3704"/>
    <w:rsid w:val="00FD45FB"/>
    <w:rsid w:val="00FE28CF"/>
    <w:rsid w:val="00FE3DA1"/>
    <w:rsid w:val="00FE73D2"/>
    <w:rsid w:val="00FE758A"/>
    <w:rsid w:val="00FE7845"/>
    <w:rsid w:val="00FF0165"/>
    <w:rsid w:val="00FF1FC5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E7A5B"/>
  <w15:docId w15:val="{890D2AA5-6514-4ED7-92F9-DB421768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960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07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7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507AC"/>
  </w:style>
  <w:style w:type="paragraph" w:styleId="Textbubliny">
    <w:name w:val="Balloon Text"/>
    <w:basedOn w:val="Normln"/>
    <w:semiHidden/>
    <w:rsid w:val="00F228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04B4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A41B5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1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k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35E3C-7A85-4297-B86C-4D7FC552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2523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školního metodika prevence za rok 2006/2007</vt:lpstr>
    </vt:vector>
  </TitlesOfParts>
  <Company>Voda - Topení - Plyn</Company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školního metodika prevence za rok 2006/2007</dc:title>
  <dc:creator>Miroslav Trégner</dc:creator>
  <cp:lastModifiedBy>Radek Vít</cp:lastModifiedBy>
  <cp:revision>125</cp:revision>
  <cp:lastPrinted>2023-06-22T13:27:00Z</cp:lastPrinted>
  <dcterms:created xsi:type="dcterms:W3CDTF">2023-06-20T08:23:00Z</dcterms:created>
  <dcterms:modified xsi:type="dcterms:W3CDTF">2023-08-30T13:59:00Z</dcterms:modified>
</cp:coreProperties>
</file>